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4C" w:rsidRPr="002C4237" w:rsidRDefault="0082154C" w:rsidP="00BF36F7">
      <w:pPr>
        <w:keepNext/>
        <w:jc w:val="center"/>
        <w:outlineLvl w:val="1"/>
        <w:rPr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85pt;margin-top:-1.75pt;width:43.1pt;height:47.65pt;z-index:251658240" o:allowincell="f">
            <v:imagedata r:id="rId7" o:title=""/>
            <w10:wrap type="topAndBottom"/>
          </v:shape>
        </w:pict>
      </w:r>
    </w:p>
    <w:p w:rsidR="0082154C" w:rsidRDefault="0082154C" w:rsidP="00BF36F7">
      <w:pPr>
        <w:jc w:val="center"/>
        <w:rPr>
          <w:b/>
          <w:bCs/>
          <w:sz w:val="28"/>
          <w:szCs w:val="28"/>
        </w:rPr>
      </w:pPr>
      <w:r w:rsidRPr="00C12515">
        <w:rPr>
          <w:b/>
          <w:bCs/>
          <w:sz w:val="28"/>
          <w:szCs w:val="28"/>
        </w:rPr>
        <w:t>АДМИНИСТРАЦИЯ ПЛАСТУНОВСКОГО СЕЛЬСКОГО</w:t>
      </w:r>
    </w:p>
    <w:p w:rsidR="0082154C" w:rsidRPr="00C12515" w:rsidRDefault="0082154C" w:rsidP="00BF36F7">
      <w:pPr>
        <w:jc w:val="center"/>
        <w:rPr>
          <w:b/>
          <w:bCs/>
          <w:sz w:val="28"/>
          <w:szCs w:val="28"/>
        </w:rPr>
      </w:pPr>
      <w:r w:rsidRPr="00C12515">
        <w:rPr>
          <w:b/>
          <w:bCs/>
          <w:sz w:val="28"/>
          <w:szCs w:val="28"/>
        </w:rPr>
        <w:t>ПОСЕЛЕНИЯ ДИНСКОГО РАЙОНА</w:t>
      </w:r>
    </w:p>
    <w:p w:rsidR="0082154C" w:rsidRPr="00C12515" w:rsidRDefault="0082154C" w:rsidP="00BF36F7">
      <w:pPr>
        <w:jc w:val="center"/>
        <w:rPr>
          <w:b/>
          <w:bCs/>
          <w:sz w:val="28"/>
          <w:szCs w:val="28"/>
        </w:rPr>
      </w:pPr>
    </w:p>
    <w:p w:rsidR="0082154C" w:rsidRPr="00C12515" w:rsidRDefault="0082154C" w:rsidP="00BF36F7">
      <w:pPr>
        <w:jc w:val="center"/>
        <w:rPr>
          <w:b/>
          <w:bCs/>
          <w:sz w:val="28"/>
          <w:szCs w:val="28"/>
        </w:rPr>
      </w:pPr>
      <w:r w:rsidRPr="00C12515">
        <w:rPr>
          <w:b/>
          <w:bCs/>
          <w:sz w:val="28"/>
          <w:szCs w:val="28"/>
        </w:rPr>
        <w:t>ПОСТАНОВЛЕНИЕ</w:t>
      </w:r>
    </w:p>
    <w:p w:rsidR="0082154C" w:rsidRPr="00C12515" w:rsidRDefault="0082154C" w:rsidP="00BF36F7">
      <w:pPr>
        <w:jc w:val="center"/>
        <w:rPr>
          <w:sz w:val="28"/>
          <w:szCs w:val="28"/>
        </w:rPr>
      </w:pPr>
    </w:p>
    <w:p w:rsidR="0082154C" w:rsidRPr="00C12515" w:rsidRDefault="0082154C" w:rsidP="00BF36F7">
      <w:pPr>
        <w:jc w:val="center"/>
        <w:rPr>
          <w:sz w:val="28"/>
          <w:szCs w:val="28"/>
        </w:rPr>
      </w:pPr>
      <w:r w:rsidRPr="00C12515">
        <w:rPr>
          <w:sz w:val="28"/>
          <w:szCs w:val="28"/>
        </w:rPr>
        <w:t xml:space="preserve">от </w:t>
      </w:r>
      <w:r>
        <w:rPr>
          <w:sz w:val="28"/>
          <w:szCs w:val="28"/>
        </w:rPr>
        <w:t>08.04.2015</w:t>
      </w:r>
      <w:r w:rsidRPr="00C12515">
        <w:rPr>
          <w:sz w:val="28"/>
          <w:szCs w:val="28"/>
        </w:rPr>
        <w:tab/>
      </w:r>
      <w:r w:rsidRPr="00C12515">
        <w:rPr>
          <w:sz w:val="28"/>
          <w:szCs w:val="28"/>
        </w:rPr>
        <w:tab/>
      </w:r>
      <w:r w:rsidRPr="00C12515">
        <w:rPr>
          <w:sz w:val="28"/>
          <w:szCs w:val="28"/>
        </w:rPr>
        <w:tab/>
      </w:r>
      <w:r w:rsidRPr="00C12515">
        <w:rPr>
          <w:sz w:val="28"/>
          <w:szCs w:val="28"/>
        </w:rPr>
        <w:tab/>
      </w:r>
      <w:r w:rsidRPr="00C12515">
        <w:rPr>
          <w:sz w:val="28"/>
          <w:szCs w:val="28"/>
        </w:rPr>
        <w:tab/>
      </w:r>
      <w:r w:rsidRPr="00C12515">
        <w:rPr>
          <w:sz w:val="28"/>
          <w:szCs w:val="28"/>
        </w:rPr>
        <w:tab/>
      </w:r>
      <w:r w:rsidRPr="00C12515">
        <w:rPr>
          <w:sz w:val="28"/>
          <w:szCs w:val="28"/>
        </w:rPr>
        <w:tab/>
      </w:r>
      <w:r w:rsidRPr="00C12515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143</w:t>
      </w:r>
    </w:p>
    <w:p w:rsidR="0082154C" w:rsidRPr="00C12515" w:rsidRDefault="0082154C" w:rsidP="00BF36F7">
      <w:pPr>
        <w:jc w:val="center"/>
        <w:rPr>
          <w:sz w:val="28"/>
          <w:szCs w:val="28"/>
        </w:rPr>
      </w:pPr>
      <w:r w:rsidRPr="00C12515">
        <w:rPr>
          <w:sz w:val="28"/>
          <w:szCs w:val="28"/>
        </w:rPr>
        <w:t>станица Пластуновская</w:t>
      </w:r>
    </w:p>
    <w:p w:rsidR="0082154C" w:rsidRDefault="0082154C" w:rsidP="00C33C1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2154C" w:rsidRDefault="0082154C" w:rsidP="00C33C1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2154C" w:rsidRPr="004D1DAF" w:rsidRDefault="0082154C" w:rsidP="00C33C1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2154C" w:rsidRDefault="0082154C" w:rsidP="004D1DAF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4D1DAF">
        <w:rPr>
          <w:rStyle w:val="Strong"/>
          <w:sz w:val="28"/>
          <w:szCs w:val="28"/>
        </w:rPr>
        <w:t xml:space="preserve">Об утверждении </w:t>
      </w:r>
      <w:r>
        <w:rPr>
          <w:rStyle w:val="Strong"/>
          <w:sz w:val="28"/>
          <w:szCs w:val="28"/>
        </w:rPr>
        <w:t xml:space="preserve">Порядка формирования, </w:t>
      </w:r>
      <w:r w:rsidRPr="003E6B3E">
        <w:rPr>
          <w:b/>
          <w:bCs/>
          <w:color w:val="000000"/>
          <w:sz w:val="28"/>
          <w:szCs w:val="28"/>
        </w:rPr>
        <w:t>утверждения и ведения планов</w:t>
      </w:r>
      <w:r>
        <w:rPr>
          <w:b/>
          <w:bCs/>
          <w:color w:val="000000"/>
          <w:sz w:val="28"/>
          <w:szCs w:val="28"/>
        </w:rPr>
        <w:t>-графиков</w:t>
      </w:r>
      <w:r w:rsidRPr="003E6B3E">
        <w:rPr>
          <w:b/>
          <w:bCs/>
          <w:color w:val="000000"/>
          <w:sz w:val="28"/>
          <w:szCs w:val="28"/>
        </w:rPr>
        <w:t xml:space="preserve"> закупок для обеспечения </w:t>
      </w:r>
      <w:r>
        <w:rPr>
          <w:b/>
          <w:bCs/>
          <w:color w:val="000000"/>
          <w:sz w:val="28"/>
          <w:szCs w:val="28"/>
        </w:rPr>
        <w:t xml:space="preserve">муниципальных </w:t>
      </w:r>
      <w:r w:rsidRPr="003E6B3E">
        <w:rPr>
          <w:b/>
          <w:bCs/>
          <w:color w:val="000000"/>
          <w:sz w:val="28"/>
          <w:szCs w:val="28"/>
        </w:rPr>
        <w:t>нужд</w:t>
      </w:r>
      <w:r>
        <w:rPr>
          <w:b/>
          <w:bCs/>
          <w:color w:val="000000"/>
          <w:sz w:val="28"/>
          <w:szCs w:val="28"/>
        </w:rPr>
        <w:t xml:space="preserve"> Пластуновского сельского поселения </w:t>
      </w:r>
    </w:p>
    <w:p w:rsidR="0082154C" w:rsidRPr="004D1DAF" w:rsidRDefault="0082154C" w:rsidP="004D1DAF">
      <w:pPr>
        <w:widowControl w:val="0"/>
        <w:jc w:val="center"/>
        <w:rPr>
          <w:b/>
          <w:bCs/>
          <w:sz w:val="28"/>
          <w:szCs w:val="28"/>
        </w:rPr>
      </w:pPr>
    </w:p>
    <w:p w:rsidR="0082154C" w:rsidRPr="00610B7C" w:rsidRDefault="0082154C" w:rsidP="004D1DAF">
      <w:pPr>
        <w:jc w:val="both"/>
        <w:rPr>
          <w:sz w:val="28"/>
          <w:szCs w:val="28"/>
        </w:rPr>
      </w:pPr>
      <w:r>
        <w:rPr>
          <w:rFonts w:ascii="Georgia" w:hAnsi="Georgia" w:cs="Georgia"/>
          <w:color w:val="333333"/>
          <w:sz w:val="23"/>
          <w:szCs w:val="23"/>
        </w:rPr>
        <w:tab/>
      </w:r>
      <w:r w:rsidRPr="00610B7C">
        <w:rPr>
          <w:sz w:val="28"/>
          <w:szCs w:val="28"/>
        </w:rPr>
        <w:t xml:space="preserve">Руководствуясь </w:t>
      </w:r>
      <w:r w:rsidRPr="00610B7C">
        <w:rPr>
          <w:spacing w:val="-6"/>
          <w:sz w:val="28"/>
          <w:szCs w:val="28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Pr="00610B7C"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>Пластуновского</w:t>
      </w:r>
      <w:r w:rsidRPr="00610B7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Динского </w:t>
      </w:r>
      <w:r w:rsidRPr="00610B7C">
        <w:rPr>
          <w:sz w:val="28"/>
          <w:szCs w:val="28"/>
        </w:rPr>
        <w:t xml:space="preserve">района, </w:t>
      </w:r>
      <w:r>
        <w:rPr>
          <w:sz w:val="28"/>
          <w:szCs w:val="28"/>
        </w:rPr>
        <w:t>п о с т а н о в л я ю</w:t>
      </w:r>
      <w:r w:rsidRPr="00610B7C">
        <w:rPr>
          <w:sz w:val="28"/>
          <w:szCs w:val="28"/>
        </w:rPr>
        <w:t>:</w:t>
      </w:r>
    </w:p>
    <w:p w:rsidR="0082154C" w:rsidRPr="00992255" w:rsidRDefault="0082154C" w:rsidP="004D1DAF">
      <w:pPr>
        <w:widowControl w:val="0"/>
        <w:jc w:val="both"/>
        <w:rPr>
          <w:sz w:val="28"/>
          <w:szCs w:val="28"/>
        </w:rPr>
      </w:pPr>
      <w:r w:rsidRPr="00610B7C">
        <w:rPr>
          <w:sz w:val="28"/>
          <w:szCs w:val="28"/>
        </w:rPr>
        <w:tab/>
        <w:t xml:space="preserve">1. Утвердить </w:t>
      </w:r>
      <w:r w:rsidRPr="00D45D0F">
        <w:rPr>
          <w:rStyle w:val="Strong"/>
          <w:b w:val="0"/>
          <w:bCs w:val="0"/>
          <w:sz w:val="28"/>
          <w:szCs w:val="28"/>
        </w:rPr>
        <w:t xml:space="preserve">Порядок формирования, </w:t>
      </w:r>
      <w:r w:rsidRPr="00D45D0F">
        <w:rPr>
          <w:color w:val="000000"/>
          <w:sz w:val="28"/>
          <w:szCs w:val="28"/>
        </w:rPr>
        <w:t>утверждения и ведения планов</w:t>
      </w:r>
      <w:r>
        <w:rPr>
          <w:color w:val="000000"/>
          <w:sz w:val="28"/>
          <w:szCs w:val="28"/>
        </w:rPr>
        <w:t>-графиков</w:t>
      </w:r>
      <w:r w:rsidRPr="00D45D0F">
        <w:rPr>
          <w:color w:val="000000"/>
          <w:sz w:val="28"/>
          <w:szCs w:val="28"/>
        </w:rPr>
        <w:t xml:space="preserve"> закупок для обеспечения муниципальных нужд </w:t>
      </w:r>
      <w:r>
        <w:rPr>
          <w:color w:val="000000"/>
          <w:sz w:val="28"/>
          <w:szCs w:val="28"/>
        </w:rPr>
        <w:t>Пластуновского</w:t>
      </w:r>
      <w:r w:rsidRPr="00D45D0F">
        <w:rPr>
          <w:color w:val="000000"/>
          <w:sz w:val="28"/>
          <w:szCs w:val="28"/>
        </w:rPr>
        <w:t xml:space="preserve"> сельского поселения </w:t>
      </w:r>
      <w:r w:rsidRPr="004D1DAF">
        <w:rPr>
          <w:sz w:val="28"/>
          <w:szCs w:val="28"/>
        </w:rPr>
        <w:t>(приложение 1).</w:t>
      </w:r>
    </w:p>
    <w:p w:rsidR="0082154C" w:rsidRPr="00992255" w:rsidRDefault="0082154C" w:rsidP="00E22CAC">
      <w:pPr>
        <w:jc w:val="both"/>
        <w:rPr>
          <w:sz w:val="28"/>
          <w:szCs w:val="28"/>
        </w:rPr>
      </w:pPr>
      <w:r w:rsidRPr="00992255">
        <w:rPr>
          <w:sz w:val="28"/>
          <w:szCs w:val="28"/>
        </w:rPr>
        <w:tab/>
        <w:t>2</w:t>
      </w:r>
      <w:r>
        <w:rPr>
          <w:sz w:val="28"/>
          <w:szCs w:val="28"/>
        </w:rPr>
        <w:t>. Опубликовать настоящее постановление</w:t>
      </w:r>
      <w:r w:rsidRPr="00992255">
        <w:rPr>
          <w:sz w:val="28"/>
          <w:szCs w:val="28"/>
        </w:rPr>
        <w:t xml:space="preserve"> </w:t>
      </w:r>
      <w:r w:rsidRPr="00F72D32">
        <w:rPr>
          <w:sz w:val="28"/>
          <w:szCs w:val="28"/>
        </w:rPr>
        <w:t>в газете «Пластуновские известия».</w:t>
      </w:r>
      <w:bookmarkStart w:id="0" w:name="_GoBack"/>
      <w:bookmarkEnd w:id="0"/>
    </w:p>
    <w:p w:rsidR="0082154C" w:rsidRPr="00610B7C" w:rsidRDefault="0082154C" w:rsidP="00E22CAC">
      <w:pPr>
        <w:jc w:val="both"/>
        <w:rPr>
          <w:sz w:val="28"/>
          <w:szCs w:val="28"/>
        </w:rPr>
      </w:pPr>
      <w:r w:rsidRPr="00992255">
        <w:rPr>
          <w:sz w:val="28"/>
          <w:szCs w:val="28"/>
        </w:rPr>
        <w:tab/>
        <w:t xml:space="preserve">3. </w:t>
      </w:r>
      <w:r w:rsidRPr="00610B7C">
        <w:rPr>
          <w:sz w:val="28"/>
          <w:szCs w:val="28"/>
        </w:rPr>
        <w:t xml:space="preserve">Настоящее постановление вступает в силу со дня </w:t>
      </w:r>
      <w:r>
        <w:rPr>
          <w:sz w:val="28"/>
          <w:szCs w:val="28"/>
        </w:rPr>
        <w:t>его официального опубликования.</w:t>
      </w:r>
    </w:p>
    <w:p w:rsidR="0082154C" w:rsidRDefault="0082154C" w:rsidP="00992255">
      <w:pPr>
        <w:rPr>
          <w:sz w:val="28"/>
          <w:szCs w:val="28"/>
        </w:rPr>
      </w:pPr>
    </w:p>
    <w:p w:rsidR="0082154C" w:rsidRPr="00992255" w:rsidRDefault="0082154C" w:rsidP="00992255">
      <w:pPr>
        <w:rPr>
          <w:sz w:val="28"/>
          <w:szCs w:val="28"/>
        </w:rPr>
      </w:pPr>
    </w:p>
    <w:p w:rsidR="0082154C" w:rsidRDefault="0082154C" w:rsidP="00992255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2154C" w:rsidRPr="00992255" w:rsidRDefault="0082154C" w:rsidP="00992255">
      <w:pPr>
        <w:rPr>
          <w:sz w:val="28"/>
          <w:szCs w:val="28"/>
        </w:rPr>
      </w:pPr>
      <w:r>
        <w:rPr>
          <w:sz w:val="28"/>
          <w:szCs w:val="28"/>
        </w:rPr>
        <w:t>Пластуновского сельского поселения                                               С.К.Олейник</w:t>
      </w:r>
    </w:p>
    <w:p w:rsidR="0082154C" w:rsidRPr="00992255" w:rsidRDefault="0082154C" w:rsidP="00992255">
      <w:pPr>
        <w:rPr>
          <w:sz w:val="28"/>
          <w:szCs w:val="28"/>
        </w:rPr>
      </w:pPr>
    </w:p>
    <w:p w:rsidR="0082154C" w:rsidRPr="00992255" w:rsidRDefault="0082154C" w:rsidP="00992255">
      <w:pPr>
        <w:rPr>
          <w:sz w:val="28"/>
          <w:szCs w:val="28"/>
        </w:rPr>
      </w:pPr>
      <w:bookmarkStart w:id="1" w:name="Par24"/>
      <w:bookmarkEnd w:id="1"/>
    </w:p>
    <w:p w:rsidR="0082154C" w:rsidRPr="00992255" w:rsidRDefault="0082154C" w:rsidP="00992255">
      <w:pPr>
        <w:rPr>
          <w:sz w:val="28"/>
          <w:szCs w:val="28"/>
        </w:rPr>
      </w:pPr>
    </w:p>
    <w:p w:rsidR="0082154C" w:rsidRPr="00992255" w:rsidRDefault="0082154C" w:rsidP="00992255">
      <w:pPr>
        <w:rPr>
          <w:sz w:val="28"/>
          <w:szCs w:val="28"/>
        </w:rPr>
      </w:pPr>
    </w:p>
    <w:p w:rsidR="0082154C" w:rsidRDefault="0082154C" w:rsidP="00992255">
      <w:pPr>
        <w:jc w:val="right"/>
        <w:rPr>
          <w:sz w:val="28"/>
          <w:szCs w:val="28"/>
        </w:rPr>
      </w:pPr>
    </w:p>
    <w:p w:rsidR="0082154C" w:rsidRDefault="0082154C" w:rsidP="00992255">
      <w:pPr>
        <w:jc w:val="right"/>
        <w:rPr>
          <w:sz w:val="28"/>
          <w:szCs w:val="28"/>
        </w:rPr>
      </w:pPr>
    </w:p>
    <w:p w:rsidR="0082154C" w:rsidRDefault="0082154C" w:rsidP="00992255">
      <w:pPr>
        <w:jc w:val="right"/>
        <w:rPr>
          <w:sz w:val="28"/>
          <w:szCs w:val="28"/>
        </w:rPr>
      </w:pPr>
    </w:p>
    <w:p w:rsidR="0082154C" w:rsidRDefault="0082154C" w:rsidP="00992255">
      <w:pPr>
        <w:jc w:val="right"/>
        <w:rPr>
          <w:sz w:val="28"/>
          <w:szCs w:val="28"/>
        </w:rPr>
      </w:pPr>
    </w:p>
    <w:p w:rsidR="0082154C" w:rsidRDefault="0082154C" w:rsidP="00992255">
      <w:pPr>
        <w:jc w:val="right"/>
        <w:rPr>
          <w:sz w:val="28"/>
          <w:szCs w:val="28"/>
        </w:rPr>
      </w:pPr>
    </w:p>
    <w:p w:rsidR="0082154C" w:rsidRDefault="0082154C" w:rsidP="00992255">
      <w:pPr>
        <w:jc w:val="right"/>
        <w:rPr>
          <w:sz w:val="28"/>
          <w:szCs w:val="28"/>
        </w:rPr>
      </w:pPr>
    </w:p>
    <w:p w:rsidR="0082154C" w:rsidRDefault="0082154C" w:rsidP="00BF36F7">
      <w:pPr>
        <w:rPr>
          <w:sz w:val="28"/>
          <w:szCs w:val="28"/>
        </w:rPr>
      </w:pPr>
    </w:p>
    <w:p w:rsidR="0082154C" w:rsidRDefault="0082154C" w:rsidP="00992255">
      <w:pPr>
        <w:jc w:val="right"/>
        <w:rPr>
          <w:sz w:val="28"/>
          <w:szCs w:val="28"/>
        </w:rPr>
      </w:pPr>
    </w:p>
    <w:p w:rsidR="0082154C" w:rsidRPr="00992255" w:rsidRDefault="0082154C" w:rsidP="00992255">
      <w:pPr>
        <w:jc w:val="right"/>
        <w:rPr>
          <w:sz w:val="28"/>
          <w:szCs w:val="28"/>
        </w:rPr>
      </w:pPr>
      <w:r w:rsidRPr="00992255">
        <w:rPr>
          <w:sz w:val="28"/>
          <w:szCs w:val="28"/>
        </w:rPr>
        <w:t>ПРИЛОЖЕНИЕ №1</w:t>
      </w:r>
    </w:p>
    <w:p w:rsidR="0082154C" w:rsidRPr="00992255" w:rsidRDefault="0082154C" w:rsidP="00992255">
      <w:pPr>
        <w:jc w:val="right"/>
        <w:rPr>
          <w:sz w:val="28"/>
          <w:szCs w:val="28"/>
        </w:rPr>
      </w:pPr>
    </w:p>
    <w:p w:rsidR="0082154C" w:rsidRPr="00992255" w:rsidRDefault="0082154C" w:rsidP="00992255">
      <w:pPr>
        <w:jc w:val="right"/>
        <w:rPr>
          <w:sz w:val="28"/>
          <w:szCs w:val="28"/>
        </w:rPr>
      </w:pPr>
      <w:r w:rsidRPr="00992255">
        <w:rPr>
          <w:sz w:val="28"/>
          <w:szCs w:val="28"/>
        </w:rPr>
        <w:t>УТВЕРЖДЕН</w:t>
      </w:r>
    </w:p>
    <w:p w:rsidR="0082154C" w:rsidRPr="00992255" w:rsidRDefault="0082154C" w:rsidP="00992255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82154C" w:rsidRPr="00992255" w:rsidRDefault="0082154C" w:rsidP="00992255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992255">
        <w:rPr>
          <w:sz w:val="28"/>
          <w:szCs w:val="28"/>
        </w:rPr>
        <w:t xml:space="preserve"> </w:t>
      </w:r>
      <w:r>
        <w:rPr>
          <w:sz w:val="28"/>
          <w:szCs w:val="28"/>
        </w:rPr>
        <w:t>Пластуновского</w:t>
      </w:r>
      <w:r w:rsidRPr="00992255">
        <w:rPr>
          <w:sz w:val="28"/>
          <w:szCs w:val="28"/>
        </w:rPr>
        <w:t xml:space="preserve"> сельского поселения</w:t>
      </w:r>
    </w:p>
    <w:p w:rsidR="0082154C" w:rsidRPr="00992255" w:rsidRDefault="0082154C" w:rsidP="00992255">
      <w:pPr>
        <w:jc w:val="right"/>
        <w:rPr>
          <w:sz w:val="28"/>
          <w:szCs w:val="28"/>
        </w:rPr>
      </w:pPr>
      <w:r>
        <w:rPr>
          <w:sz w:val="28"/>
          <w:szCs w:val="28"/>
        </w:rPr>
        <w:t>от 08.04.2015</w:t>
      </w:r>
      <w:r w:rsidRPr="00992255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992255">
        <w:rPr>
          <w:sz w:val="28"/>
          <w:szCs w:val="28"/>
        </w:rPr>
        <w:t xml:space="preserve"> </w:t>
      </w:r>
      <w:r>
        <w:rPr>
          <w:sz w:val="28"/>
          <w:szCs w:val="28"/>
        </w:rPr>
        <w:t>143</w:t>
      </w:r>
    </w:p>
    <w:p w:rsidR="0082154C" w:rsidRPr="00992255" w:rsidRDefault="0082154C" w:rsidP="00992255">
      <w:pPr>
        <w:rPr>
          <w:sz w:val="28"/>
          <w:szCs w:val="28"/>
        </w:rPr>
      </w:pPr>
    </w:p>
    <w:p w:rsidR="0082154C" w:rsidRPr="00992255" w:rsidRDefault="0082154C" w:rsidP="00992255">
      <w:pPr>
        <w:rPr>
          <w:b/>
          <w:bCs/>
          <w:sz w:val="28"/>
          <w:szCs w:val="28"/>
        </w:rPr>
      </w:pPr>
      <w:bookmarkStart w:id="2" w:name="Par30"/>
      <w:bookmarkEnd w:id="2"/>
    </w:p>
    <w:p w:rsidR="0082154C" w:rsidRPr="003E6B3E" w:rsidRDefault="0082154C" w:rsidP="00D45D0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154C" w:rsidRPr="009D7A4D" w:rsidRDefault="0082154C" w:rsidP="009D7A4D">
      <w:pPr>
        <w:jc w:val="center"/>
        <w:rPr>
          <w:b/>
          <w:bCs/>
          <w:sz w:val="28"/>
          <w:szCs w:val="28"/>
        </w:rPr>
      </w:pPr>
      <w:bookmarkStart w:id="3" w:name="Par29"/>
      <w:bookmarkEnd w:id="3"/>
      <w:r w:rsidRPr="009D7A4D">
        <w:rPr>
          <w:b/>
          <w:bCs/>
          <w:sz w:val="28"/>
          <w:szCs w:val="28"/>
        </w:rPr>
        <w:t>ПОРЯДОК</w:t>
      </w:r>
    </w:p>
    <w:p w:rsidR="0082154C" w:rsidRPr="009D7A4D" w:rsidRDefault="0082154C" w:rsidP="009D7A4D">
      <w:pPr>
        <w:jc w:val="center"/>
        <w:rPr>
          <w:b/>
          <w:bCs/>
          <w:sz w:val="28"/>
          <w:szCs w:val="28"/>
        </w:rPr>
      </w:pPr>
      <w:r w:rsidRPr="009D7A4D">
        <w:rPr>
          <w:b/>
          <w:bCs/>
          <w:sz w:val="28"/>
          <w:szCs w:val="28"/>
        </w:rPr>
        <w:t xml:space="preserve">Формирования, утверждения и ведения планов-графиков закупок для обеспечения муниципальных нужд </w:t>
      </w:r>
      <w:r>
        <w:rPr>
          <w:b/>
          <w:bCs/>
          <w:sz w:val="28"/>
          <w:szCs w:val="28"/>
        </w:rPr>
        <w:t>Пластуновского</w:t>
      </w:r>
      <w:r w:rsidRPr="009D7A4D">
        <w:rPr>
          <w:b/>
          <w:bCs/>
          <w:sz w:val="28"/>
          <w:szCs w:val="28"/>
        </w:rPr>
        <w:t xml:space="preserve"> сельского поселения</w:t>
      </w:r>
    </w:p>
    <w:p w:rsidR="0082154C" w:rsidRPr="003E6B3E" w:rsidRDefault="0082154C" w:rsidP="00963766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154C" w:rsidRPr="003E6B3E" w:rsidRDefault="0082154C" w:rsidP="0096376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154C" w:rsidRPr="003E6B3E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Настоящий Порядок устанавливает </w:t>
      </w:r>
      <w:r w:rsidRPr="00807251">
        <w:rPr>
          <w:rFonts w:ascii="Times New Roman" w:hAnsi="Times New Roman" w:cs="Times New Roman"/>
          <w:color w:val="000000"/>
          <w:sz w:val="28"/>
          <w:szCs w:val="28"/>
        </w:rPr>
        <w:t xml:space="preserve">единые требования к формированию, утверждению и ведению планов-графиков закупок товаров, работ, услуг для обеспечения муниципальных нужд </w:t>
      </w:r>
      <w:r>
        <w:rPr>
          <w:rFonts w:ascii="Times New Roman" w:hAnsi="Times New Roman" w:cs="Times New Roman"/>
          <w:sz w:val="28"/>
          <w:szCs w:val="28"/>
        </w:rPr>
        <w:t>Пластуновского</w:t>
      </w:r>
      <w:r w:rsidRPr="0080725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07251">
        <w:rPr>
          <w:rFonts w:ascii="Times New Roman" w:hAnsi="Times New Roman" w:cs="Times New Roman"/>
          <w:color w:val="000000"/>
          <w:sz w:val="28"/>
          <w:szCs w:val="28"/>
        </w:rPr>
        <w:t xml:space="preserve"> (далее - муниципальные нужды) в соответствии с Федеральным </w:t>
      </w:r>
      <w:hyperlink r:id="rId8" w:history="1">
        <w:r w:rsidRPr="00807251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807251">
        <w:rPr>
          <w:rFonts w:ascii="Times New Roman" w:hAnsi="Times New Roman" w:cs="Times New Roman"/>
          <w:color w:val="000000"/>
          <w:sz w:val="28"/>
          <w:szCs w:val="28"/>
        </w:rPr>
        <w:t xml:space="preserve"> от 05.04.2013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7251">
        <w:rPr>
          <w:rFonts w:ascii="Times New Roman" w:hAnsi="Times New Roman" w:cs="Times New Roman"/>
          <w:color w:val="000000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нужд»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(далее - Федеральный закон о контрактной системе).</w:t>
      </w:r>
    </w:p>
    <w:p w:rsidR="0082154C" w:rsidRPr="00807251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2. Формирование, утверждение и ведение планов-графиков закупок для обеспечения муниципальных нужд (далее - планы-графики закупок) </w:t>
      </w:r>
      <w:r w:rsidRPr="00807251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в соответствии с Федеральным </w:t>
      </w:r>
      <w:hyperlink r:id="rId9" w:history="1">
        <w:r w:rsidRPr="00807251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807251">
        <w:rPr>
          <w:rFonts w:ascii="Times New Roman" w:hAnsi="Times New Roman" w:cs="Times New Roman"/>
          <w:color w:val="000000"/>
          <w:sz w:val="28"/>
          <w:szCs w:val="28"/>
        </w:rPr>
        <w:t xml:space="preserve"> о контрактной системе и настоящим Порядком. Форма планов-графиков закупок и порядок их размещения в единой информационной системе устанавливаются Правительством Российской Федерации.</w:t>
      </w:r>
    </w:p>
    <w:p w:rsidR="0082154C" w:rsidRPr="00807251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Par81"/>
      <w:bookmarkEnd w:id="4"/>
      <w:r w:rsidRPr="00807251">
        <w:rPr>
          <w:rFonts w:ascii="Times New Roman" w:hAnsi="Times New Roman" w:cs="Times New Roman"/>
          <w:color w:val="000000"/>
          <w:sz w:val="28"/>
          <w:szCs w:val="28"/>
        </w:rPr>
        <w:t>3. Планы-графики закупок формируются и утверждаются в течение 10 рабочих дней:</w:t>
      </w:r>
    </w:p>
    <w:p w:rsidR="0082154C" w:rsidRPr="00807251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251">
        <w:rPr>
          <w:rFonts w:ascii="Times New Roman" w:hAnsi="Times New Roman" w:cs="Times New Roman"/>
          <w:color w:val="000000"/>
          <w:sz w:val="28"/>
          <w:szCs w:val="28"/>
        </w:rPr>
        <w:t xml:space="preserve">а) муниципальными заказчиками, действующими от имени </w:t>
      </w:r>
      <w:r>
        <w:rPr>
          <w:rFonts w:ascii="Times New Roman" w:hAnsi="Times New Roman" w:cs="Times New Roman"/>
          <w:sz w:val="28"/>
          <w:szCs w:val="28"/>
        </w:rPr>
        <w:t>Пластуновского</w:t>
      </w:r>
      <w:r w:rsidRPr="0080725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807251">
        <w:rPr>
          <w:rFonts w:ascii="Times New Roman" w:hAnsi="Times New Roman" w:cs="Times New Roman"/>
          <w:color w:val="000000"/>
          <w:sz w:val="28"/>
          <w:szCs w:val="28"/>
        </w:rPr>
        <w:t>(далее - муниципальные заказчики), после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82154C" w:rsidRPr="00807251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Par83"/>
      <w:bookmarkEnd w:id="5"/>
      <w:r w:rsidRPr="00807251">
        <w:rPr>
          <w:rFonts w:ascii="Times New Roman" w:hAnsi="Times New Roman" w:cs="Times New Roman"/>
          <w:color w:val="000000"/>
          <w:sz w:val="28"/>
          <w:szCs w:val="28"/>
        </w:rPr>
        <w:t xml:space="preserve">б) бюджетными учреждениями, созданными </w:t>
      </w:r>
      <w:r>
        <w:rPr>
          <w:rFonts w:ascii="Times New Roman" w:hAnsi="Times New Roman" w:cs="Times New Roman"/>
          <w:sz w:val="28"/>
          <w:szCs w:val="28"/>
        </w:rPr>
        <w:t>Пластуновским</w:t>
      </w:r>
      <w:r w:rsidRPr="00807251">
        <w:rPr>
          <w:rFonts w:ascii="Times New Roman" w:hAnsi="Times New Roman" w:cs="Times New Roman"/>
          <w:sz w:val="28"/>
          <w:szCs w:val="28"/>
        </w:rPr>
        <w:t xml:space="preserve"> сельским поселением,</w:t>
      </w:r>
      <w:r w:rsidRPr="00807251">
        <w:rPr>
          <w:rFonts w:ascii="Times New Roman" w:hAnsi="Times New Roman" w:cs="Times New Roman"/>
          <w:color w:val="000000"/>
          <w:sz w:val="28"/>
          <w:szCs w:val="28"/>
        </w:rPr>
        <w:t xml:space="preserve"> за исключением закупок, осуществляемых в соответствии с </w:t>
      </w:r>
      <w:hyperlink r:id="rId10" w:history="1">
        <w:r w:rsidRPr="00807251">
          <w:rPr>
            <w:rFonts w:ascii="Times New Roman" w:hAnsi="Times New Roman" w:cs="Times New Roman"/>
            <w:color w:val="000000"/>
            <w:sz w:val="28"/>
            <w:szCs w:val="28"/>
          </w:rPr>
          <w:t>частями 2</w:t>
        </w:r>
      </w:hyperlink>
      <w:r w:rsidRPr="0080725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11" w:history="1">
        <w:r w:rsidRPr="00807251">
          <w:rPr>
            <w:rFonts w:ascii="Times New Roman" w:hAnsi="Times New Roman" w:cs="Times New Roman"/>
            <w:color w:val="000000"/>
            <w:sz w:val="28"/>
            <w:szCs w:val="28"/>
          </w:rPr>
          <w:t>6 статьи 15</w:t>
        </w:r>
      </w:hyperlink>
      <w:r w:rsidRPr="0080725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 контрактной системе, после утверждения планов финансово-хозяйственной деятельности;</w:t>
      </w:r>
    </w:p>
    <w:p w:rsidR="0082154C" w:rsidRPr="00807251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Par84"/>
      <w:bookmarkEnd w:id="6"/>
      <w:r w:rsidRPr="00807251">
        <w:rPr>
          <w:rFonts w:ascii="Times New Roman" w:hAnsi="Times New Roman" w:cs="Times New Roman"/>
          <w:color w:val="000000"/>
          <w:sz w:val="28"/>
          <w:szCs w:val="28"/>
        </w:rPr>
        <w:t xml:space="preserve">в) автономными учреждениями, созданными </w:t>
      </w:r>
      <w:r>
        <w:rPr>
          <w:rFonts w:ascii="Times New Roman" w:hAnsi="Times New Roman" w:cs="Times New Roman"/>
          <w:sz w:val="28"/>
          <w:szCs w:val="28"/>
        </w:rPr>
        <w:t>Пластуновским</w:t>
      </w:r>
      <w:r w:rsidRPr="00807251">
        <w:rPr>
          <w:rFonts w:ascii="Times New Roman" w:hAnsi="Times New Roman" w:cs="Times New Roman"/>
          <w:sz w:val="28"/>
          <w:szCs w:val="28"/>
        </w:rPr>
        <w:t xml:space="preserve"> сельским поселением</w:t>
      </w:r>
      <w:r w:rsidRPr="00807251">
        <w:rPr>
          <w:rFonts w:ascii="Times New Roman" w:hAnsi="Times New Roman" w:cs="Times New Roman"/>
          <w:color w:val="000000"/>
          <w:sz w:val="28"/>
          <w:szCs w:val="28"/>
        </w:rPr>
        <w:t xml:space="preserve">, муниципальными унитарными предприятиями, имущество которых принадлежит на праве собственности </w:t>
      </w:r>
      <w:r>
        <w:rPr>
          <w:rFonts w:ascii="Times New Roman" w:hAnsi="Times New Roman" w:cs="Times New Roman"/>
          <w:sz w:val="28"/>
          <w:szCs w:val="28"/>
        </w:rPr>
        <w:t>Пластуновскому</w:t>
      </w:r>
      <w:r w:rsidRPr="00807251">
        <w:rPr>
          <w:rFonts w:ascii="Times New Roman" w:hAnsi="Times New Roman" w:cs="Times New Roman"/>
          <w:sz w:val="28"/>
          <w:szCs w:val="28"/>
        </w:rPr>
        <w:t xml:space="preserve"> сельскому поселению</w:t>
      </w:r>
      <w:r w:rsidRPr="0080725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случае, предусмотренном </w:t>
      </w:r>
      <w:hyperlink r:id="rId12" w:history="1">
        <w:r w:rsidRPr="00807251">
          <w:rPr>
            <w:rFonts w:ascii="Times New Roman" w:hAnsi="Times New Roman" w:cs="Times New Roman"/>
            <w:color w:val="000000"/>
            <w:sz w:val="28"/>
            <w:szCs w:val="28"/>
          </w:rPr>
          <w:t>частью 4 статьи 15</w:t>
        </w:r>
      </w:hyperlink>
      <w:r w:rsidRPr="0080725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 контрактной системе, после заключения соглашений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субсидий на осуществление капитальных вложений в </w:t>
      </w:r>
      <w:r w:rsidRPr="00807251">
        <w:rPr>
          <w:rFonts w:ascii="Times New Roman" w:hAnsi="Times New Roman" w:cs="Times New Roman"/>
          <w:color w:val="000000"/>
          <w:sz w:val="28"/>
          <w:szCs w:val="28"/>
        </w:rPr>
        <w:t xml:space="preserve">объекты капитального строительства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>Пластуновского</w:t>
      </w:r>
      <w:r w:rsidRPr="0080725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07251">
        <w:rPr>
          <w:rFonts w:ascii="Times New Roman" w:hAnsi="Times New Roman" w:cs="Times New Roman"/>
          <w:color w:val="000000"/>
          <w:sz w:val="28"/>
          <w:szCs w:val="28"/>
        </w:rPr>
        <w:t xml:space="preserve"> или приобретение объектов недвижимого имущества в муниципальную собственность </w:t>
      </w:r>
      <w:r>
        <w:rPr>
          <w:rFonts w:ascii="Times New Roman" w:hAnsi="Times New Roman" w:cs="Times New Roman"/>
          <w:sz w:val="28"/>
          <w:szCs w:val="28"/>
        </w:rPr>
        <w:t>Пластуновского</w:t>
      </w:r>
      <w:r w:rsidRPr="0080725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07251">
        <w:rPr>
          <w:rFonts w:ascii="Times New Roman" w:hAnsi="Times New Roman" w:cs="Times New Roman"/>
          <w:color w:val="000000"/>
          <w:sz w:val="28"/>
          <w:szCs w:val="28"/>
        </w:rPr>
        <w:t xml:space="preserve"> (далее - субсидии). При этом в план-график закупок включаются только закупки, которые планируется осуществлять за счет субсидий;</w:t>
      </w:r>
    </w:p>
    <w:p w:rsidR="0082154C" w:rsidRPr="00827D8B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Par85"/>
      <w:bookmarkEnd w:id="7"/>
      <w:r w:rsidRPr="00807251">
        <w:rPr>
          <w:rFonts w:ascii="Times New Roman" w:hAnsi="Times New Roman" w:cs="Times New Roman"/>
          <w:color w:val="000000"/>
          <w:sz w:val="28"/>
          <w:szCs w:val="28"/>
        </w:rPr>
        <w:t xml:space="preserve">г) бюджетными, автономными учреждениями, созданными </w:t>
      </w:r>
      <w:r>
        <w:rPr>
          <w:rFonts w:ascii="Times New Roman" w:hAnsi="Times New Roman" w:cs="Times New Roman"/>
          <w:sz w:val="28"/>
          <w:szCs w:val="28"/>
        </w:rPr>
        <w:t>Пластуновским</w:t>
      </w:r>
      <w:r w:rsidRPr="00807251">
        <w:rPr>
          <w:rFonts w:ascii="Times New Roman" w:hAnsi="Times New Roman" w:cs="Times New Roman"/>
          <w:sz w:val="28"/>
          <w:szCs w:val="28"/>
        </w:rPr>
        <w:t xml:space="preserve"> сельским поселением</w:t>
      </w:r>
      <w:r w:rsidRPr="00807251">
        <w:rPr>
          <w:rFonts w:ascii="Times New Roman" w:hAnsi="Times New Roman" w:cs="Times New Roman"/>
          <w:color w:val="000000"/>
          <w:sz w:val="28"/>
          <w:szCs w:val="28"/>
        </w:rPr>
        <w:t xml:space="preserve">, муниципальными унитарными предприятиями,  имущество которых принадлежит на праве собственности </w:t>
      </w:r>
      <w:r>
        <w:rPr>
          <w:rFonts w:ascii="Times New Roman" w:hAnsi="Times New Roman" w:cs="Times New Roman"/>
          <w:sz w:val="28"/>
          <w:szCs w:val="28"/>
        </w:rPr>
        <w:t>Пластуновскому</w:t>
      </w:r>
      <w:r w:rsidRPr="00807251">
        <w:rPr>
          <w:rFonts w:ascii="Times New Roman" w:hAnsi="Times New Roman" w:cs="Times New Roman"/>
          <w:sz w:val="28"/>
          <w:szCs w:val="28"/>
        </w:rPr>
        <w:t xml:space="preserve"> сельскому поселению</w:t>
      </w:r>
      <w:r w:rsidRPr="008072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27D8B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осуществляющими полномочия на осуществление закупок в пределах переданных им органами местного самоуправления полномочий, в случаях, предусмотренных </w:t>
      </w:r>
      <w:hyperlink r:id="rId13" w:history="1">
        <w:r w:rsidRPr="00827D8B">
          <w:rPr>
            <w:rFonts w:ascii="Times New Roman" w:hAnsi="Times New Roman" w:cs="Times New Roman"/>
            <w:color w:val="000000"/>
            <w:sz w:val="28"/>
            <w:szCs w:val="28"/>
          </w:rPr>
          <w:t>частью 6 статьи 15</w:t>
        </w:r>
      </w:hyperlink>
      <w:r w:rsidRPr="00827D8B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 контрактной системе, со дня доведения до соответствующего юридического лица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82154C" w:rsidRPr="003E6B3E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Par86"/>
      <w:bookmarkEnd w:id="8"/>
      <w:r w:rsidRPr="00827D8B">
        <w:rPr>
          <w:rFonts w:ascii="Times New Roman" w:hAnsi="Times New Roman" w:cs="Times New Roman"/>
          <w:color w:val="000000"/>
          <w:sz w:val="28"/>
          <w:szCs w:val="28"/>
        </w:rPr>
        <w:t xml:space="preserve">4. Планы-графики закупок формируются лицами, указанными в </w:t>
      </w:r>
      <w:hyperlink w:anchor="Par81" w:history="1">
        <w:r w:rsidRPr="00827D8B">
          <w:rPr>
            <w:rFonts w:ascii="Times New Roman" w:hAnsi="Times New Roman" w:cs="Times New Roman"/>
            <w:color w:val="000000"/>
            <w:sz w:val="28"/>
            <w:szCs w:val="28"/>
          </w:rPr>
          <w:t>пункте 3</w:t>
        </w:r>
      </w:hyperlink>
      <w:r w:rsidRPr="00827D8B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ежегодно на очередной финансовый год в соответствии с планом закупок в срок не позднее 10 рабочих дней после принятия Советом </w:t>
      </w:r>
      <w:r>
        <w:rPr>
          <w:rFonts w:ascii="Times New Roman" w:hAnsi="Times New Roman" w:cs="Times New Roman"/>
          <w:sz w:val="28"/>
          <w:szCs w:val="28"/>
        </w:rPr>
        <w:t>Пластуновского</w:t>
      </w:r>
      <w:r w:rsidRPr="00827D8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27D8B">
        <w:rPr>
          <w:rFonts w:ascii="Times New Roman" w:hAnsi="Times New Roman" w:cs="Times New Roman"/>
          <w:color w:val="000000"/>
          <w:sz w:val="28"/>
          <w:szCs w:val="28"/>
        </w:rPr>
        <w:t xml:space="preserve"> решения о местном бюджете на очередной финансовый год с учетом следующих положений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2154C" w:rsidRPr="003E6B3E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а) муниципальные заказчики в сроки, установленные главными распорядителями средств местного бюджета, но не позднее сроков, установленных в </w:t>
      </w:r>
      <w:hyperlink w:anchor="Par86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абзаце первом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пункта:</w:t>
      </w:r>
    </w:p>
    <w:p w:rsidR="0082154C" w:rsidRPr="003E6B3E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- формируют планы-графики закупок после внесения проекта решения о местном бюджете на очередной финансовый год на рассмотрение </w:t>
      </w:r>
      <w:r w:rsidRPr="00827D8B">
        <w:rPr>
          <w:rFonts w:ascii="Times New Roman" w:hAnsi="Times New Roman" w:cs="Times New Roman"/>
          <w:color w:val="000000"/>
          <w:sz w:val="28"/>
          <w:szCs w:val="28"/>
        </w:rPr>
        <w:t xml:space="preserve">Советом </w:t>
      </w:r>
      <w:r>
        <w:rPr>
          <w:rFonts w:ascii="Times New Roman" w:hAnsi="Times New Roman" w:cs="Times New Roman"/>
          <w:sz w:val="28"/>
          <w:szCs w:val="28"/>
        </w:rPr>
        <w:t>Пластуновского</w:t>
      </w:r>
      <w:r w:rsidRPr="00827D8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154C" w:rsidRPr="003E6B3E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>- уточняют при необходимости сформированные планы-графики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сформированные планы-графики;</w:t>
      </w:r>
    </w:p>
    <w:p w:rsidR="0082154C" w:rsidRPr="003E6B3E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б) учреждения, указанные в </w:t>
      </w:r>
      <w:hyperlink w:anchor="Par83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подпункте "б" пункта 3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в сроки, установленные органами, осуществляющими функции и полномочия их учредителя, но не позднее сроков, установленных в </w:t>
      </w:r>
      <w:hyperlink w:anchor="Par86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абзаце первом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пункта:</w:t>
      </w:r>
    </w:p>
    <w:p w:rsidR="0082154C" w:rsidRPr="003E6B3E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- формируют планы-графики закупок после внесения проекта решения о местном бюджете на очередной финансовый год на рассмотрение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Советом </w:t>
      </w:r>
      <w:r>
        <w:rPr>
          <w:rFonts w:ascii="Times New Roman" w:hAnsi="Times New Roman" w:cs="Times New Roman"/>
          <w:sz w:val="28"/>
          <w:szCs w:val="28"/>
        </w:rPr>
        <w:t>Пластуновского</w:t>
      </w:r>
      <w:r w:rsidRPr="00827D8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154C" w:rsidRPr="003E6B3E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>- уточняют при необходимости планы-графики закупок, после их уточнения и утверждения планов финансово-хозяйственной деятельности утверждают планы-графики;</w:t>
      </w:r>
    </w:p>
    <w:p w:rsidR="0082154C" w:rsidRPr="003E6B3E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в) юридические лица, указанные в </w:t>
      </w:r>
      <w:hyperlink w:anchor="Par84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подпункте "в" пункта 3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Порядка:</w:t>
      </w:r>
    </w:p>
    <w:p w:rsidR="0082154C" w:rsidRPr="003E6B3E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- формируют планы-графики закупок после внесения проекта решения о местном бюджете на очередной финансовый год на рассмотрение </w:t>
      </w:r>
      <w:r w:rsidRPr="00827D8B">
        <w:rPr>
          <w:rFonts w:ascii="Times New Roman" w:hAnsi="Times New Roman" w:cs="Times New Roman"/>
          <w:color w:val="000000"/>
          <w:sz w:val="28"/>
          <w:szCs w:val="28"/>
        </w:rPr>
        <w:t xml:space="preserve">Советом </w:t>
      </w:r>
      <w:r>
        <w:rPr>
          <w:rFonts w:ascii="Times New Roman" w:hAnsi="Times New Roman" w:cs="Times New Roman"/>
          <w:sz w:val="28"/>
          <w:szCs w:val="28"/>
        </w:rPr>
        <w:t>Пластуновского</w:t>
      </w:r>
      <w:r w:rsidRPr="00827D8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154C" w:rsidRPr="003E6B3E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>- уточняют при необходимости планы-графики закупок, после их уточнения и заключения соглашений о предоставлении субсидии утверждают планы-графики закупок;</w:t>
      </w:r>
    </w:p>
    <w:p w:rsidR="0082154C" w:rsidRPr="003E6B3E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г) юридические лица, указанные в </w:t>
      </w:r>
      <w:hyperlink w:anchor="Par85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подпункте "г" пункта 3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Порядка:</w:t>
      </w:r>
    </w:p>
    <w:p w:rsidR="0082154C" w:rsidRPr="003E6B3E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- формируют планы-графики закупок после внесения проекта решения о местном бюджете на очередной финансовый год на рассмотрение Собранием </w:t>
      </w:r>
      <w:r w:rsidRPr="00827D8B">
        <w:rPr>
          <w:rFonts w:ascii="Times New Roman" w:hAnsi="Times New Roman" w:cs="Times New Roman"/>
          <w:color w:val="000000"/>
          <w:sz w:val="28"/>
          <w:szCs w:val="28"/>
        </w:rPr>
        <w:t xml:space="preserve">Советом </w:t>
      </w:r>
      <w:r>
        <w:rPr>
          <w:rFonts w:ascii="Times New Roman" w:hAnsi="Times New Roman" w:cs="Times New Roman"/>
          <w:sz w:val="28"/>
          <w:szCs w:val="28"/>
        </w:rPr>
        <w:t>Пластуновского</w:t>
      </w:r>
      <w:r w:rsidRPr="00827D8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154C" w:rsidRPr="003E6B3E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>- уточняют при необходимости планы-графики закупок, после их уточнения и заключения соглашений о передаче указанным юридическим лицам соответствующими муниципальными органами, являющимися муниципальными заказчиками, полномочий муниципального заказчика на заключение и исполнение муниципальных контрактов в лице указанных органов утверждают планы-графики закупок.</w:t>
      </w:r>
    </w:p>
    <w:p w:rsidR="0082154C" w:rsidRPr="003E6B3E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5. В план-график закупок подлежит включению перечень товаров, работ, услуг, закупка которых осуществляется путем проведения конкурса (открытого конкурса, конкурса с ограниченным участием, 2-этапного конкурса, закрытого конкурса, закрытого конкурса с ограниченным участием, закрытого 2-этапного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способом определения поставщика (подрядчика, исполнителя), устанавливаемым Правительством Российской Федерации в соответствии со </w:t>
      </w:r>
      <w:hyperlink r:id="rId14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статьей 111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 контрактной системе.</w:t>
      </w:r>
    </w:p>
    <w:p w:rsidR="0082154C" w:rsidRPr="003E6B3E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6. В случае если определение поставщиков (подрядчиков, исполнителей) для лиц, указанных в </w:t>
      </w:r>
      <w:hyperlink w:anchor="Par81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пункте 3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осуществляется уполномоченным органом или уполномоченным учреждением, определенными решениями о создании таких органов, учреждений или решениями о наделении их полномочиями в соответствии со </w:t>
      </w:r>
      <w:hyperlink r:id="rId15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статьей 26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 контрактной системе, то формирование планов-графиков закупок осуществляется с учетом порядка взаимодействия заказчиков с уполномоченным органом, уполномоченным учреждением.</w:t>
      </w:r>
    </w:p>
    <w:p w:rsidR="0082154C" w:rsidRPr="003E6B3E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7. 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</w:t>
      </w:r>
      <w:hyperlink r:id="rId16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о контрактной системе случаях в течение года, на который утвержден план-график закупок.</w:t>
      </w:r>
    </w:p>
    <w:p w:rsidR="0082154C" w:rsidRPr="003E6B3E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8. В случае если период осуществления закупки, включаемой в план-график закупок муниципального заказчика в соответствии с бюджетным законодательством Российской Федерации либо в план-график закупок учреждения или юридического лица, указанных в </w:t>
      </w:r>
      <w:hyperlink w:anchor="Par83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подпунктах "б"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hyperlink w:anchor="Par84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"в" пункта 3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82154C" w:rsidRPr="003E6B3E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9. Лица, указанные в </w:t>
      </w:r>
      <w:hyperlink w:anchor="Par81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пункте 3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ведут планы-графики закупок в соответствии с положениями Федерального </w:t>
      </w:r>
      <w:hyperlink r:id="rId17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закона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о контрактной системе и настоящего Порядка. Внесение изменений в планы-графики закупок осуществляется в случаях:</w:t>
      </w:r>
    </w:p>
    <w:p w:rsidR="0082154C" w:rsidRPr="003E6B3E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>а) изменения объема и (или) стоимости планируемых к приобретению товаров, работ, услуг, выявленные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82154C" w:rsidRPr="003E6B3E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>б) изменения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</w:p>
    <w:p w:rsidR="0082154C" w:rsidRPr="003E6B3E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>в) отмены заказчиком закупки, предусмотренной планом-графиком закупок;</w:t>
      </w:r>
    </w:p>
    <w:p w:rsidR="0082154C" w:rsidRPr="003E6B3E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>г) образовавшейся экономии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82154C" w:rsidRPr="003E6B3E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д) выдачи предписания федеральным органом исполнительной власти, уполномоченным на осуществление контроля в сфере закупок, органом исполнительной власти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Краснодарского 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края, органом внутреннего муниципального финансового контроля </w:t>
      </w:r>
      <w:r>
        <w:rPr>
          <w:rFonts w:ascii="Times New Roman" w:hAnsi="Times New Roman" w:cs="Times New Roman"/>
          <w:sz w:val="28"/>
          <w:szCs w:val="28"/>
        </w:rPr>
        <w:t>Пластуновского</w:t>
      </w:r>
      <w:r w:rsidRPr="00827D8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27D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>об устранении нарушения законодательства Российской Федерации в сфере закупок, в том числе об аннулировании процедуры определения поставщиков (подрядчиков, исполнителей);</w:t>
      </w:r>
    </w:p>
    <w:p w:rsidR="0082154C" w:rsidRPr="003E6B3E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>е) реализации решения, принятого заказчиком по итогам обязательного общественного обсуждения закупки;</w:t>
      </w:r>
    </w:p>
    <w:p w:rsidR="0082154C" w:rsidRPr="003E6B3E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>ж) возникновения обстоятельств, предвидеть которые на дату утверждения плана-графика закупок было невозможно.</w:t>
      </w:r>
    </w:p>
    <w:p w:rsidR="0082154C" w:rsidRPr="003E6B3E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10. Внесение изменений в план-график закупок по каждому объекту закупки осуществляется не позднее чем за 10 календарных дней до дня размещения на официальном сайте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</w:t>
      </w:r>
      <w:hyperlink w:anchor="Par112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пункте 11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а в случае если в соответствии с Федеральным </w:t>
      </w:r>
      <w:hyperlink r:id="rId18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о контрактной системе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 - до даты заключения контракта.</w:t>
      </w:r>
    </w:p>
    <w:p w:rsidR="0082154C" w:rsidRPr="003E6B3E" w:rsidRDefault="0082154C" w:rsidP="009637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Par112"/>
      <w:bookmarkEnd w:id="9"/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11. 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19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статьей 82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 контрактной системе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20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пунктами 9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21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28 части 1 статьи 93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 контрактной системе - не позднее чем за один календарный день до даты заключения контракта.</w:t>
      </w:r>
    </w:p>
    <w:p w:rsidR="0082154C" w:rsidRPr="003E6B3E" w:rsidRDefault="0082154C" w:rsidP="0096376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154C" w:rsidRPr="003E6B3E" w:rsidRDefault="0082154C" w:rsidP="0096376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154C" w:rsidRPr="00BD4B6C" w:rsidRDefault="0082154C" w:rsidP="00963766">
      <w:pPr>
        <w:jc w:val="center"/>
      </w:pPr>
    </w:p>
    <w:p w:rsidR="0082154C" w:rsidRPr="005A22C2" w:rsidRDefault="0082154C" w:rsidP="00963766">
      <w:pPr>
        <w:rPr>
          <w:color w:val="000000"/>
          <w:sz w:val="28"/>
          <w:szCs w:val="28"/>
        </w:rPr>
      </w:pPr>
    </w:p>
    <w:p w:rsidR="0082154C" w:rsidRDefault="0082154C" w:rsidP="00963766">
      <w:pPr>
        <w:pStyle w:val="ConsPlusNormal"/>
        <w:jc w:val="center"/>
      </w:pPr>
    </w:p>
    <w:sectPr w:rsidR="0082154C" w:rsidSect="0054303E">
      <w:head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54C" w:rsidRDefault="0082154C" w:rsidP="0054303E">
      <w:r>
        <w:separator/>
      </w:r>
    </w:p>
  </w:endnote>
  <w:endnote w:type="continuationSeparator" w:id="0">
    <w:p w:rsidR="0082154C" w:rsidRDefault="0082154C" w:rsidP="00543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54C" w:rsidRDefault="0082154C" w:rsidP="0054303E">
      <w:r>
        <w:separator/>
      </w:r>
    </w:p>
  </w:footnote>
  <w:footnote w:type="continuationSeparator" w:id="0">
    <w:p w:rsidR="0082154C" w:rsidRDefault="0082154C" w:rsidP="005430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54C" w:rsidRDefault="0082154C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82154C" w:rsidRDefault="008215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10A12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A895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FD43F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94ECD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D1EE6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F20E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46325B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C7D245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C7DE2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862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3C1C"/>
    <w:rsid w:val="00000554"/>
    <w:rsid w:val="00001A68"/>
    <w:rsid w:val="00002DFE"/>
    <w:rsid w:val="00005540"/>
    <w:rsid w:val="00005B99"/>
    <w:rsid w:val="000065BA"/>
    <w:rsid w:val="00006E8B"/>
    <w:rsid w:val="00011BAF"/>
    <w:rsid w:val="000131DA"/>
    <w:rsid w:val="00015EA2"/>
    <w:rsid w:val="00020DB6"/>
    <w:rsid w:val="00022FCC"/>
    <w:rsid w:val="00023139"/>
    <w:rsid w:val="00023B72"/>
    <w:rsid w:val="00024E2B"/>
    <w:rsid w:val="00027E34"/>
    <w:rsid w:val="00033876"/>
    <w:rsid w:val="00033C1D"/>
    <w:rsid w:val="00034891"/>
    <w:rsid w:val="000351E0"/>
    <w:rsid w:val="00043986"/>
    <w:rsid w:val="000451B5"/>
    <w:rsid w:val="0004713E"/>
    <w:rsid w:val="00047BCB"/>
    <w:rsid w:val="000500AC"/>
    <w:rsid w:val="000521F6"/>
    <w:rsid w:val="00053C79"/>
    <w:rsid w:val="00054BAD"/>
    <w:rsid w:val="00057368"/>
    <w:rsid w:val="00063FB2"/>
    <w:rsid w:val="00066276"/>
    <w:rsid w:val="00066E85"/>
    <w:rsid w:val="0007112B"/>
    <w:rsid w:val="00072319"/>
    <w:rsid w:val="00074DD7"/>
    <w:rsid w:val="00074F3D"/>
    <w:rsid w:val="00075489"/>
    <w:rsid w:val="000768A7"/>
    <w:rsid w:val="00076CC8"/>
    <w:rsid w:val="00077635"/>
    <w:rsid w:val="00077D03"/>
    <w:rsid w:val="00077EC0"/>
    <w:rsid w:val="00084755"/>
    <w:rsid w:val="00084A3A"/>
    <w:rsid w:val="00084B22"/>
    <w:rsid w:val="00085BF2"/>
    <w:rsid w:val="00086307"/>
    <w:rsid w:val="000865EE"/>
    <w:rsid w:val="00091030"/>
    <w:rsid w:val="00091DA5"/>
    <w:rsid w:val="000A03B6"/>
    <w:rsid w:val="000A0E37"/>
    <w:rsid w:val="000A147C"/>
    <w:rsid w:val="000A1EB0"/>
    <w:rsid w:val="000A24C4"/>
    <w:rsid w:val="000A58FD"/>
    <w:rsid w:val="000B255F"/>
    <w:rsid w:val="000B4280"/>
    <w:rsid w:val="000B4384"/>
    <w:rsid w:val="000B5D1B"/>
    <w:rsid w:val="000B660C"/>
    <w:rsid w:val="000B6AC1"/>
    <w:rsid w:val="000B6B50"/>
    <w:rsid w:val="000C1B40"/>
    <w:rsid w:val="000C2B92"/>
    <w:rsid w:val="000C6420"/>
    <w:rsid w:val="000D2877"/>
    <w:rsid w:val="000D570C"/>
    <w:rsid w:val="000D5BB9"/>
    <w:rsid w:val="000E0E61"/>
    <w:rsid w:val="000E1019"/>
    <w:rsid w:val="000E2DED"/>
    <w:rsid w:val="000E4408"/>
    <w:rsid w:val="000E4F84"/>
    <w:rsid w:val="000E5A4D"/>
    <w:rsid w:val="000F217D"/>
    <w:rsid w:val="000F3DA7"/>
    <w:rsid w:val="000F72B1"/>
    <w:rsid w:val="000F7B52"/>
    <w:rsid w:val="000F7B5A"/>
    <w:rsid w:val="00100597"/>
    <w:rsid w:val="001014CA"/>
    <w:rsid w:val="001023E2"/>
    <w:rsid w:val="001079E0"/>
    <w:rsid w:val="00111849"/>
    <w:rsid w:val="00112253"/>
    <w:rsid w:val="00116691"/>
    <w:rsid w:val="0011722E"/>
    <w:rsid w:val="0012694C"/>
    <w:rsid w:val="00127229"/>
    <w:rsid w:val="001313D8"/>
    <w:rsid w:val="0013239E"/>
    <w:rsid w:val="001333F5"/>
    <w:rsid w:val="00134E0B"/>
    <w:rsid w:val="00135C99"/>
    <w:rsid w:val="00135D3D"/>
    <w:rsid w:val="00136B59"/>
    <w:rsid w:val="0014453C"/>
    <w:rsid w:val="00144700"/>
    <w:rsid w:val="001455BB"/>
    <w:rsid w:val="00146A9E"/>
    <w:rsid w:val="00146D07"/>
    <w:rsid w:val="001519F0"/>
    <w:rsid w:val="0015307C"/>
    <w:rsid w:val="0015408B"/>
    <w:rsid w:val="00156F6C"/>
    <w:rsid w:val="00160563"/>
    <w:rsid w:val="00161BF9"/>
    <w:rsid w:val="00162442"/>
    <w:rsid w:val="00165834"/>
    <w:rsid w:val="00167BA1"/>
    <w:rsid w:val="00170A8F"/>
    <w:rsid w:val="001714ED"/>
    <w:rsid w:val="0017301C"/>
    <w:rsid w:val="00173456"/>
    <w:rsid w:val="00173FCE"/>
    <w:rsid w:val="00174131"/>
    <w:rsid w:val="00176A9E"/>
    <w:rsid w:val="00177455"/>
    <w:rsid w:val="001815EA"/>
    <w:rsid w:val="001828AE"/>
    <w:rsid w:val="001831F7"/>
    <w:rsid w:val="00183799"/>
    <w:rsid w:val="00183EDB"/>
    <w:rsid w:val="00186C17"/>
    <w:rsid w:val="00191FD0"/>
    <w:rsid w:val="00192932"/>
    <w:rsid w:val="00195233"/>
    <w:rsid w:val="00195D8F"/>
    <w:rsid w:val="00196B29"/>
    <w:rsid w:val="001A15F0"/>
    <w:rsid w:val="001A1FCE"/>
    <w:rsid w:val="001A54BB"/>
    <w:rsid w:val="001A5550"/>
    <w:rsid w:val="001A758C"/>
    <w:rsid w:val="001B1322"/>
    <w:rsid w:val="001B1D76"/>
    <w:rsid w:val="001B3A66"/>
    <w:rsid w:val="001B4CA0"/>
    <w:rsid w:val="001B7793"/>
    <w:rsid w:val="001C1B1E"/>
    <w:rsid w:val="001C1C62"/>
    <w:rsid w:val="001C267D"/>
    <w:rsid w:val="001C32DA"/>
    <w:rsid w:val="001C5837"/>
    <w:rsid w:val="001C701C"/>
    <w:rsid w:val="001C79CD"/>
    <w:rsid w:val="001D013C"/>
    <w:rsid w:val="001D0BE6"/>
    <w:rsid w:val="001D0ED9"/>
    <w:rsid w:val="001D131A"/>
    <w:rsid w:val="001D1C26"/>
    <w:rsid w:val="001D59C9"/>
    <w:rsid w:val="001E259F"/>
    <w:rsid w:val="001E33DF"/>
    <w:rsid w:val="001E3D24"/>
    <w:rsid w:val="001E4331"/>
    <w:rsid w:val="001E54AB"/>
    <w:rsid w:val="001E557C"/>
    <w:rsid w:val="001E5954"/>
    <w:rsid w:val="001E6F33"/>
    <w:rsid w:val="001E7266"/>
    <w:rsid w:val="001F2037"/>
    <w:rsid w:val="001F3A17"/>
    <w:rsid w:val="001F3C80"/>
    <w:rsid w:val="001F628B"/>
    <w:rsid w:val="001F6436"/>
    <w:rsid w:val="001F7BA5"/>
    <w:rsid w:val="001F7E3B"/>
    <w:rsid w:val="00200655"/>
    <w:rsid w:val="0020197B"/>
    <w:rsid w:val="002020A2"/>
    <w:rsid w:val="00202417"/>
    <w:rsid w:val="00207F07"/>
    <w:rsid w:val="0021162A"/>
    <w:rsid w:val="00214575"/>
    <w:rsid w:val="00215BBB"/>
    <w:rsid w:val="00216736"/>
    <w:rsid w:val="00221E85"/>
    <w:rsid w:val="0022349A"/>
    <w:rsid w:val="002237B3"/>
    <w:rsid w:val="002252A5"/>
    <w:rsid w:val="00225AFB"/>
    <w:rsid w:val="00230E1B"/>
    <w:rsid w:val="002316E2"/>
    <w:rsid w:val="00232022"/>
    <w:rsid w:val="00233BFC"/>
    <w:rsid w:val="002344E2"/>
    <w:rsid w:val="0023454F"/>
    <w:rsid w:val="002346EE"/>
    <w:rsid w:val="002352D9"/>
    <w:rsid w:val="00235626"/>
    <w:rsid w:val="002360B5"/>
    <w:rsid w:val="002365FE"/>
    <w:rsid w:val="00236A22"/>
    <w:rsid w:val="0024064B"/>
    <w:rsid w:val="00240BA7"/>
    <w:rsid w:val="00241DDC"/>
    <w:rsid w:val="00243A64"/>
    <w:rsid w:val="00244E2D"/>
    <w:rsid w:val="00244F4C"/>
    <w:rsid w:val="00245106"/>
    <w:rsid w:val="002451A2"/>
    <w:rsid w:val="00246032"/>
    <w:rsid w:val="00247FE5"/>
    <w:rsid w:val="002500CA"/>
    <w:rsid w:val="002514E9"/>
    <w:rsid w:val="002517EF"/>
    <w:rsid w:val="00251CF1"/>
    <w:rsid w:val="00254B57"/>
    <w:rsid w:val="00256A68"/>
    <w:rsid w:val="00256E57"/>
    <w:rsid w:val="002570B7"/>
    <w:rsid w:val="00257313"/>
    <w:rsid w:val="00257F8F"/>
    <w:rsid w:val="00261280"/>
    <w:rsid w:val="00261CBB"/>
    <w:rsid w:val="00271B4D"/>
    <w:rsid w:val="00271DB3"/>
    <w:rsid w:val="00273405"/>
    <w:rsid w:val="00276832"/>
    <w:rsid w:val="00277B1F"/>
    <w:rsid w:val="00281ABB"/>
    <w:rsid w:val="002827EE"/>
    <w:rsid w:val="0028284B"/>
    <w:rsid w:val="00282B27"/>
    <w:rsid w:val="00284E18"/>
    <w:rsid w:val="002912DD"/>
    <w:rsid w:val="0029131D"/>
    <w:rsid w:val="00292158"/>
    <w:rsid w:val="00295134"/>
    <w:rsid w:val="002964C2"/>
    <w:rsid w:val="00296716"/>
    <w:rsid w:val="00296744"/>
    <w:rsid w:val="00296A8D"/>
    <w:rsid w:val="002A5C30"/>
    <w:rsid w:val="002A7246"/>
    <w:rsid w:val="002B0877"/>
    <w:rsid w:val="002B21CB"/>
    <w:rsid w:val="002B38FA"/>
    <w:rsid w:val="002B4443"/>
    <w:rsid w:val="002B50CF"/>
    <w:rsid w:val="002C0360"/>
    <w:rsid w:val="002C0FAF"/>
    <w:rsid w:val="002C4237"/>
    <w:rsid w:val="002C55AA"/>
    <w:rsid w:val="002C64A3"/>
    <w:rsid w:val="002C66AE"/>
    <w:rsid w:val="002C7C5E"/>
    <w:rsid w:val="002D5E8B"/>
    <w:rsid w:val="002D76FA"/>
    <w:rsid w:val="002D78F8"/>
    <w:rsid w:val="002D7E85"/>
    <w:rsid w:val="002D7FFE"/>
    <w:rsid w:val="002E156A"/>
    <w:rsid w:val="002E2BEA"/>
    <w:rsid w:val="002E2E2A"/>
    <w:rsid w:val="002F172E"/>
    <w:rsid w:val="002F4D72"/>
    <w:rsid w:val="002F6EE2"/>
    <w:rsid w:val="003032AF"/>
    <w:rsid w:val="00303E3D"/>
    <w:rsid w:val="00304D54"/>
    <w:rsid w:val="00310285"/>
    <w:rsid w:val="00311F36"/>
    <w:rsid w:val="00313F1D"/>
    <w:rsid w:val="00315874"/>
    <w:rsid w:val="00316183"/>
    <w:rsid w:val="003200D9"/>
    <w:rsid w:val="00321F0D"/>
    <w:rsid w:val="00322923"/>
    <w:rsid w:val="003269CD"/>
    <w:rsid w:val="003307A5"/>
    <w:rsid w:val="003326CE"/>
    <w:rsid w:val="003348DA"/>
    <w:rsid w:val="00336464"/>
    <w:rsid w:val="003373B2"/>
    <w:rsid w:val="00337BEF"/>
    <w:rsid w:val="00340E95"/>
    <w:rsid w:val="00342624"/>
    <w:rsid w:val="00351088"/>
    <w:rsid w:val="003569FF"/>
    <w:rsid w:val="00356A5D"/>
    <w:rsid w:val="00360BC4"/>
    <w:rsid w:val="0036531A"/>
    <w:rsid w:val="00365C37"/>
    <w:rsid w:val="00366614"/>
    <w:rsid w:val="003719AD"/>
    <w:rsid w:val="00376C39"/>
    <w:rsid w:val="00380FD1"/>
    <w:rsid w:val="0038208D"/>
    <w:rsid w:val="003868EA"/>
    <w:rsid w:val="003916CF"/>
    <w:rsid w:val="00391EDB"/>
    <w:rsid w:val="003929BB"/>
    <w:rsid w:val="00396607"/>
    <w:rsid w:val="003A22CD"/>
    <w:rsid w:val="003A282C"/>
    <w:rsid w:val="003A649B"/>
    <w:rsid w:val="003A69C1"/>
    <w:rsid w:val="003B12F0"/>
    <w:rsid w:val="003B1759"/>
    <w:rsid w:val="003B1D02"/>
    <w:rsid w:val="003B2324"/>
    <w:rsid w:val="003B3ED3"/>
    <w:rsid w:val="003B4520"/>
    <w:rsid w:val="003B627D"/>
    <w:rsid w:val="003B645B"/>
    <w:rsid w:val="003B75D4"/>
    <w:rsid w:val="003C4A7B"/>
    <w:rsid w:val="003C4ACA"/>
    <w:rsid w:val="003C5B3D"/>
    <w:rsid w:val="003D1D95"/>
    <w:rsid w:val="003D2026"/>
    <w:rsid w:val="003D3146"/>
    <w:rsid w:val="003D7036"/>
    <w:rsid w:val="003E6B3E"/>
    <w:rsid w:val="003E7126"/>
    <w:rsid w:val="003F1D62"/>
    <w:rsid w:val="003F2CA1"/>
    <w:rsid w:val="003F3E9D"/>
    <w:rsid w:val="003F568C"/>
    <w:rsid w:val="003F72E8"/>
    <w:rsid w:val="004012FF"/>
    <w:rsid w:val="00402856"/>
    <w:rsid w:val="00405E11"/>
    <w:rsid w:val="00406219"/>
    <w:rsid w:val="00407B19"/>
    <w:rsid w:val="00410D42"/>
    <w:rsid w:val="004128B6"/>
    <w:rsid w:val="00414DAE"/>
    <w:rsid w:val="004175FC"/>
    <w:rsid w:val="00417714"/>
    <w:rsid w:val="00417819"/>
    <w:rsid w:val="00417C5A"/>
    <w:rsid w:val="00421408"/>
    <w:rsid w:val="00421CE7"/>
    <w:rsid w:val="00424A01"/>
    <w:rsid w:val="00430575"/>
    <w:rsid w:val="00432A96"/>
    <w:rsid w:val="00436B87"/>
    <w:rsid w:val="0043728A"/>
    <w:rsid w:val="00437A62"/>
    <w:rsid w:val="00440268"/>
    <w:rsid w:val="00440B2C"/>
    <w:rsid w:val="00444791"/>
    <w:rsid w:val="0044587D"/>
    <w:rsid w:val="00445CFF"/>
    <w:rsid w:val="004467DD"/>
    <w:rsid w:val="00447176"/>
    <w:rsid w:val="004518E0"/>
    <w:rsid w:val="00452A03"/>
    <w:rsid w:val="0045308D"/>
    <w:rsid w:val="00455863"/>
    <w:rsid w:val="004602F6"/>
    <w:rsid w:val="00463C69"/>
    <w:rsid w:val="004658E0"/>
    <w:rsid w:val="004736C7"/>
    <w:rsid w:val="00475765"/>
    <w:rsid w:val="00477126"/>
    <w:rsid w:val="00482D01"/>
    <w:rsid w:val="00483079"/>
    <w:rsid w:val="00491055"/>
    <w:rsid w:val="00492D99"/>
    <w:rsid w:val="00495E43"/>
    <w:rsid w:val="004965C0"/>
    <w:rsid w:val="004A17DB"/>
    <w:rsid w:val="004A1FAD"/>
    <w:rsid w:val="004A45B4"/>
    <w:rsid w:val="004A4701"/>
    <w:rsid w:val="004B0270"/>
    <w:rsid w:val="004B09FD"/>
    <w:rsid w:val="004B232C"/>
    <w:rsid w:val="004B34AA"/>
    <w:rsid w:val="004C03E4"/>
    <w:rsid w:val="004C2CBC"/>
    <w:rsid w:val="004C2D86"/>
    <w:rsid w:val="004D0AE5"/>
    <w:rsid w:val="004D0FF0"/>
    <w:rsid w:val="004D1DAF"/>
    <w:rsid w:val="004D4F52"/>
    <w:rsid w:val="004D53ED"/>
    <w:rsid w:val="004D690B"/>
    <w:rsid w:val="004D742C"/>
    <w:rsid w:val="004D75E6"/>
    <w:rsid w:val="004D7C6D"/>
    <w:rsid w:val="004E1739"/>
    <w:rsid w:val="004E3120"/>
    <w:rsid w:val="004E587E"/>
    <w:rsid w:val="004E6476"/>
    <w:rsid w:val="004F0283"/>
    <w:rsid w:val="004F0752"/>
    <w:rsid w:val="004F1270"/>
    <w:rsid w:val="004F228E"/>
    <w:rsid w:val="004F4BB2"/>
    <w:rsid w:val="004F582E"/>
    <w:rsid w:val="00503CA4"/>
    <w:rsid w:val="00503E3B"/>
    <w:rsid w:val="00504776"/>
    <w:rsid w:val="005057E9"/>
    <w:rsid w:val="005070F8"/>
    <w:rsid w:val="005102AD"/>
    <w:rsid w:val="0051097D"/>
    <w:rsid w:val="00512414"/>
    <w:rsid w:val="005209F4"/>
    <w:rsid w:val="00521898"/>
    <w:rsid w:val="00522C8C"/>
    <w:rsid w:val="00523CCB"/>
    <w:rsid w:val="005243FC"/>
    <w:rsid w:val="005255DE"/>
    <w:rsid w:val="00527573"/>
    <w:rsid w:val="00527646"/>
    <w:rsid w:val="00527754"/>
    <w:rsid w:val="0053115C"/>
    <w:rsid w:val="00531273"/>
    <w:rsid w:val="0053723A"/>
    <w:rsid w:val="00537DD2"/>
    <w:rsid w:val="00540EE8"/>
    <w:rsid w:val="00541165"/>
    <w:rsid w:val="005421BD"/>
    <w:rsid w:val="0054273B"/>
    <w:rsid w:val="00542846"/>
    <w:rsid w:val="00542947"/>
    <w:rsid w:val="0054303E"/>
    <w:rsid w:val="00543EE1"/>
    <w:rsid w:val="00555779"/>
    <w:rsid w:val="00556CAC"/>
    <w:rsid w:val="0055719A"/>
    <w:rsid w:val="00557B5C"/>
    <w:rsid w:val="00561CA1"/>
    <w:rsid w:val="0057023D"/>
    <w:rsid w:val="00571073"/>
    <w:rsid w:val="005715B3"/>
    <w:rsid w:val="005757D9"/>
    <w:rsid w:val="00577991"/>
    <w:rsid w:val="00582624"/>
    <w:rsid w:val="0058271E"/>
    <w:rsid w:val="00582E1D"/>
    <w:rsid w:val="00584E4D"/>
    <w:rsid w:val="005859A1"/>
    <w:rsid w:val="00586309"/>
    <w:rsid w:val="00586691"/>
    <w:rsid w:val="00586B71"/>
    <w:rsid w:val="00586E26"/>
    <w:rsid w:val="00591133"/>
    <w:rsid w:val="005914D3"/>
    <w:rsid w:val="005950CD"/>
    <w:rsid w:val="005A18C5"/>
    <w:rsid w:val="005A22C2"/>
    <w:rsid w:val="005B6CC4"/>
    <w:rsid w:val="005C1241"/>
    <w:rsid w:val="005C1C85"/>
    <w:rsid w:val="005C1CA7"/>
    <w:rsid w:val="005C217D"/>
    <w:rsid w:val="005C3AD2"/>
    <w:rsid w:val="005C53D0"/>
    <w:rsid w:val="005C7628"/>
    <w:rsid w:val="005D0C29"/>
    <w:rsid w:val="005D1EBC"/>
    <w:rsid w:val="005D37BD"/>
    <w:rsid w:val="005D5F9C"/>
    <w:rsid w:val="005D6259"/>
    <w:rsid w:val="005D78D0"/>
    <w:rsid w:val="005E29A2"/>
    <w:rsid w:val="005E4EFB"/>
    <w:rsid w:val="005E5186"/>
    <w:rsid w:val="005E666E"/>
    <w:rsid w:val="005E689E"/>
    <w:rsid w:val="005E7257"/>
    <w:rsid w:val="005E78E7"/>
    <w:rsid w:val="005F1543"/>
    <w:rsid w:val="005F5940"/>
    <w:rsid w:val="006036F0"/>
    <w:rsid w:val="006067E3"/>
    <w:rsid w:val="00606D80"/>
    <w:rsid w:val="00607BCA"/>
    <w:rsid w:val="00610B7C"/>
    <w:rsid w:val="0061383C"/>
    <w:rsid w:val="00615370"/>
    <w:rsid w:val="00624A61"/>
    <w:rsid w:val="00624E55"/>
    <w:rsid w:val="00625E7D"/>
    <w:rsid w:val="006265AD"/>
    <w:rsid w:val="00631F65"/>
    <w:rsid w:val="00634D01"/>
    <w:rsid w:val="0063654F"/>
    <w:rsid w:val="006374E5"/>
    <w:rsid w:val="006436FC"/>
    <w:rsid w:val="006451C5"/>
    <w:rsid w:val="00645A29"/>
    <w:rsid w:val="00647AFE"/>
    <w:rsid w:val="00650877"/>
    <w:rsid w:val="00651164"/>
    <w:rsid w:val="00652ABE"/>
    <w:rsid w:val="00656B49"/>
    <w:rsid w:val="00661589"/>
    <w:rsid w:val="0066181B"/>
    <w:rsid w:val="0066282B"/>
    <w:rsid w:val="00662D72"/>
    <w:rsid w:val="00666EF5"/>
    <w:rsid w:val="0067623A"/>
    <w:rsid w:val="006776C7"/>
    <w:rsid w:val="00680206"/>
    <w:rsid w:val="006879EB"/>
    <w:rsid w:val="00687B44"/>
    <w:rsid w:val="00690E44"/>
    <w:rsid w:val="00692ECD"/>
    <w:rsid w:val="00694830"/>
    <w:rsid w:val="00694A2C"/>
    <w:rsid w:val="00695A6C"/>
    <w:rsid w:val="00695EC0"/>
    <w:rsid w:val="006A104D"/>
    <w:rsid w:val="006A13D5"/>
    <w:rsid w:val="006A14D1"/>
    <w:rsid w:val="006A2EA4"/>
    <w:rsid w:val="006A3ADF"/>
    <w:rsid w:val="006A7943"/>
    <w:rsid w:val="006B0D5D"/>
    <w:rsid w:val="006B1283"/>
    <w:rsid w:val="006B2047"/>
    <w:rsid w:val="006B2BDE"/>
    <w:rsid w:val="006B30AE"/>
    <w:rsid w:val="006B3D3E"/>
    <w:rsid w:val="006C1929"/>
    <w:rsid w:val="006D1831"/>
    <w:rsid w:val="006D2FB1"/>
    <w:rsid w:val="006D664B"/>
    <w:rsid w:val="006D6824"/>
    <w:rsid w:val="006E0BE3"/>
    <w:rsid w:val="006E26D3"/>
    <w:rsid w:val="006E33DF"/>
    <w:rsid w:val="006E3860"/>
    <w:rsid w:val="006E4826"/>
    <w:rsid w:val="006E4AA7"/>
    <w:rsid w:val="006E4BEF"/>
    <w:rsid w:val="006E63AC"/>
    <w:rsid w:val="006E6DAA"/>
    <w:rsid w:val="006E715E"/>
    <w:rsid w:val="006E7263"/>
    <w:rsid w:val="006F0BA9"/>
    <w:rsid w:val="006F275A"/>
    <w:rsid w:val="006F4DA3"/>
    <w:rsid w:val="006F6891"/>
    <w:rsid w:val="006F6B7F"/>
    <w:rsid w:val="006F71D3"/>
    <w:rsid w:val="0070208A"/>
    <w:rsid w:val="00702664"/>
    <w:rsid w:val="00702808"/>
    <w:rsid w:val="007064F5"/>
    <w:rsid w:val="00706AFA"/>
    <w:rsid w:val="00707438"/>
    <w:rsid w:val="00707611"/>
    <w:rsid w:val="00711FBF"/>
    <w:rsid w:val="00712060"/>
    <w:rsid w:val="00716840"/>
    <w:rsid w:val="007200ED"/>
    <w:rsid w:val="00721766"/>
    <w:rsid w:val="007217CD"/>
    <w:rsid w:val="0072366F"/>
    <w:rsid w:val="00727642"/>
    <w:rsid w:val="00732BDC"/>
    <w:rsid w:val="00733883"/>
    <w:rsid w:val="007359F0"/>
    <w:rsid w:val="00736D56"/>
    <w:rsid w:val="00740A69"/>
    <w:rsid w:val="0074162B"/>
    <w:rsid w:val="007419B8"/>
    <w:rsid w:val="00744BCF"/>
    <w:rsid w:val="00745638"/>
    <w:rsid w:val="0074639A"/>
    <w:rsid w:val="00750324"/>
    <w:rsid w:val="0075140A"/>
    <w:rsid w:val="007517C7"/>
    <w:rsid w:val="00754C00"/>
    <w:rsid w:val="00755C9C"/>
    <w:rsid w:val="007573BC"/>
    <w:rsid w:val="00760635"/>
    <w:rsid w:val="00762A24"/>
    <w:rsid w:val="00764EAE"/>
    <w:rsid w:val="00765C6E"/>
    <w:rsid w:val="00766679"/>
    <w:rsid w:val="0076773F"/>
    <w:rsid w:val="00772D6A"/>
    <w:rsid w:val="00777337"/>
    <w:rsid w:val="00777457"/>
    <w:rsid w:val="00793A07"/>
    <w:rsid w:val="00794C90"/>
    <w:rsid w:val="00795C09"/>
    <w:rsid w:val="00796B72"/>
    <w:rsid w:val="007A579F"/>
    <w:rsid w:val="007A5E44"/>
    <w:rsid w:val="007A60F2"/>
    <w:rsid w:val="007A7149"/>
    <w:rsid w:val="007A789B"/>
    <w:rsid w:val="007B0E47"/>
    <w:rsid w:val="007B4810"/>
    <w:rsid w:val="007C0137"/>
    <w:rsid w:val="007C109C"/>
    <w:rsid w:val="007C1165"/>
    <w:rsid w:val="007C192E"/>
    <w:rsid w:val="007C2F62"/>
    <w:rsid w:val="007C3A86"/>
    <w:rsid w:val="007C6197"/>
    <w:rsid w:val="007C65BB"/>
    <w:rsid w:val="007C743B"/>
    <w:rsid w:val="007C77BE"/>
    <w:rsid w:val="007C77FA"/>
    <w:rsid w:val="007D0C74"/>
    <w:rsid w:val="007D243D"/>
    <w:rsid w:val="007D2B87"/>
    <w:rsid w:val="007D46FB"/>
    <w:rsid w:val="007D71FA"/>
    <w:rsid w:val="007D7CF0"/>
    <w:rsid w:val="007F2876"/>
    <w:rsid w:val="007F30B2"/>
    <w:rsid w:val="007F5CE3"/>
    <w:rsid w:val="007F6235"/>
    <w:rsid w:val="007F6B7E"/>
    <w:rsid w:val="00800EEF"/>
    <w:rsid w:val="00801077"/>
    <w:rsid w:val="00805FA3"/>
    <w:rsid w:val="00807251"/>
    <w:rsid w:val="0080727E"/>
    <w:rsid w:val="00810316"/>
    <w:rsid w:val="00812DC1"/>
    <w:rsid w:val="008139DD"/>
    <w:rsid w:val="00815E80"/>
    <w:rsid w:val="00816114"/>
    <w:rsid w:val="008201ED"/>
    <w:rsid w:val="0082154C"/>
    <w:rsid w:val="00824490"/>
    <w:rsid w:val="008244D8"/>
    <w:rsid w:val="00824657"/>
    <w:rsid w:val="008250B8"/>
    <w:rsid w:val="0082657D"/>
    <w:rsid w:val="00827B66"/>
    <w:rsid w:val="00827D8B"/>
    <w:rsid w:val="00830DE2"/>
    <w:rsid w:val="00833E04"/>
    <w:rsid w:val="008340D3"/>
    <w:rsid w:val="008356D5"/>
    <w:rsid w:val="00835850"/>
    <w:rsid w:val="00836DF1"/>
    <w:rsid w:val="008400B8"/>
    <w:rsid w:val="00842B0C"/>
    <w:rsid w:val="00844079"/>
    <w:rsid w:val="00844531"/>
    <w:rsid w:val="00845237"/>
    <w:rsid w:val="0085087B"/>
    <w:rsid w:val="00854064"/>
    <w:rsid w:val="008540AF"/>
    <w:rsid w:val="00854D01"/>
    <w:rsid w:val="00854F69"/>
    <w:rsid w:val="008604C1"/>
    <w:rsid w:val="00860DFC"/>
    <w:rsid w:val="00861278"/>
    <w:rsid w:val="0086138E"/>
    <w:rsid w:val="008630D7"/>
    <w:rsid w:val="00863434"/>
    <w:rsid w:val="00864FFA"/>
    <w:rsid w:val="00867DC2"/>
    <w:rsid w:val="008703AD"/>
    <w:rsid w:val="0087153C"/>
    <w:rsid w:val="008725EF"/>
    <w:rsid w:val="00872F0B"/>
    <w:rsid w:val="00877E98"/>
    <w:rsid w:val="00881047"/>
    <w:rsid w:val="00883693"/>
    <w:rsid w:val="00884552"/>
    <w:rsid w:val="00884ADA"/>
    <w:rsid w:val="008865D8"/>
    <w:rsid w:val="008867C0"/>
    <w:rsid w:val="00887969"/>
    <w:rsid w:val="00890C13"/>
    <w:rsid w:val="0089492E"/>
    <w:rsid w:val="008A1C3F"/>
    <w:rsid w:val="008A2754"/>
    <w:rsid w:val="008A287F"/>
    <w:rsid w:val="008A41C9"/>
    <w:rsid w:val="008A769E"/>
    <w:rsid w:val="008B32ED"/>
    <w:rsid w:val="008B7A77"/>
    <w:rsid w:val="008C3EEE"/>
    <w:rsid w:val="008C7C55"/>
    <w:rsid w:val="008D35C3"/>
    <w:rsid w:val="008D64AF"/>
    <w:rsid w:val="008D7492"/>
    <w:rsid w:val="008E1638"/>
    <w:rsid w:val="008E1757"/>
    <w:rsid w:val="008E1B09"/>
    <w:rsid w:val="008E330E"/>
    <w:rsid w:val="008E4B11"/>
    <w:rsid w:val="008F065F"/>
    <w:rsid w:val="008F07AF"/>
    <w:rsid w:val="008F0FFA"/>
    <w:rsid w:val="00904DB7"/>
    <w:rsid w:val="00905330"/>
    <w:rsid w:val="00905B42"/>
    <w:rsid w:val="00906D6B"/>
    <w:rsid w:val="00911F2D"/>
    <w:rsid w:val="00913987"/>
    <w:rsid w:val="0091514E"/>
    <w:rsid w:val="00916188"/>
    <w:rsid w:val="00917AC2"/>
    <w:rsid w:val="00917F8A"/>
    <w:rsid w:val="00921168"/>
    <w:rsid w:val="009224E6"/>
    <w:rsid w:val="0092393E"/>
    <w:rsid w:val="009244F2"/>
    <w:rsid w:val="00925D3C"/>
    <w:rsid w:val="00925DD6"/>
    <w:rsid w:val="0092644F"/>
    <w:rsid w:val="00931919"/>
    <w:rsid w:val="00932651"/>
    <w:rsid w:val="00934A6E"/>
    <w:rsid w:val="009358CE"/>
    <w:rsid w:val="0093600A"/>
    <w:rsid w:val="00937495"/>
    <w:rsid w:val="00937CA5"/>
    <w:rsid w:val="00940C39"/>
    <w:rsid w:val="00941518"/>
    <w:rsid w:val="0094248D"/>
    <w:rsid w:val="00943EE6"/>
    <w:rsid w:val="009500C3"/>
    <w:rsid w:val="00951469"/>
    <w:rsid w:val="00952D19"/>
    <w:rsid w:val="00955613"/>
    <w:rsid w:val="009560E2"/>
    <w:rsid w:val="00960359"/>
    <w:rsid w:val="00963766"/>
    <w:rsid w:val="00965FC7"/>
    <w:rsid w:val="00966233"/>
    <w:rsid w:val="009671C4"/>
    <w:rsid w:val="009735E9"/>
    <w:rsid w:val="009737DF"/>
    <w:rsid w:val="00973D28"/>
    <w:rsid w:val="00976E78"/>
    <w:rsid w:val="00980158"/>
    <w:rsid w:val="00981F83"/>
    <w:rsid w:val="00982A8C"/>
    <w:rsid w:val="0098349B"/>
    <w:rsid w:val="00983BB5"/>
    <w:rsid w:val="00983E67"/>
    <w:rsid w:val="0098599A"/>
    <w:rsid w:val="00985B15"/>
    <w:rsid w:val="00985B67"/>
    <w:rsid w:val="00985B9F"/>
    <w:rsid w:val="00986A8D"/>
    <w:rsid w:val="00987095"/>
    <w:rsid w:val="009872E2"/>
    <w:rsid w:val="00991072"/>
    <w:rsid w:val="00992255"/>
    <w:rsid w:val="00994564"/>
    <w:rsid w:val="00995E57"/>
    <w:rsid w:val="00997906"/>
    <w:rsid w:val="009A5B61"/>
    <w:rsid w:val="009A683F"/>
    <w:rsid w:val="009B3842"/>
    <w:rsid w:val="009B47EF"/>
    <w:rsid w:val="009C15B2"/>
    <w:rsid w:val="009C342A"/>
    <w:rsid w:val="009C6105"/>
    <w:rsid w:val="009C61F2"/>
    <w:rsid w:val="009C622A"/>
    <w:rsid w:val="009C6978"/>
    <w:rsid w:val="009C7D15"/>
    <w:rsid w:val="009D615D"/>
    <w:rsid w:val="009D754A"/>
    <w:rsid w:val="009D7A4D"/>
    <w:rsid w:val="009E6369"/>
    <w:rsid w:val="009E7B66"/>
    <w:rsid w:val="009F0F4D"/>
    <w:rsid w:val="009F336B"/>
    <w:rsid w:val="009F5321"/>
    <w:rsid w:val="009F592D"/>
    <w:rsid w:val="00A00C63"/>
    <w:rsid w:val="00A021AB"/>
    <w:rsid w:val="00A02D42"/>
    <w:rsid w:val="00A0404A"/>
    <w:rsid w:val="00A04149"/>
    <w:rsid w:val="00A11691"/>
    <w:rsid w:val="00A11E85"/>
    <w:rsid w:val="00A13B91"/>
    <w:rsid w:val="00A14B25"/>
    <w:rsid w:val="00A16D4F"/>
    <w:rsid w:val="00A20D55"/>
    <w:rsid w:val="00A21188"/>
    <w:rsid w:val="00A21719"/>
    <w:rsid w:val="00A238D7"/>
    <w:rsid w:val="00A27645"/>
    <w:rsid w:val="00A27EF5"/>
    <w:rsid w:val="00A30F35"/>
    <w:rsid w:val="00A334C1"/>
    <w:rsid w:val="00A34F19"/>
    <w:rsid w:val="00A36A9A"/>
    <w:rsid w:val="00A414DE"/>
    <w:rsid w:val="00A4349D"/>
    <w:rsid w:val="00A43BFE"/>
    <w:rsid w:val="00A43C5C"/>
    <w:rsid w:val="00A4491E"/>
    <w:rsid w:val="00A4552E"/>
    <w:rsid w:val="00A45A70"/>
    <w:rsid w:val="00A51D76"/>
    <w:rsid w:val="00A53882"/>
    <w:rsid w:val="00A5396E"/>
    <w:rsid w:val="00A55FD3"/>
    <w:rsid w:val="00A56305"/>
    <w:rsid w:val="00A57029"/>
    <w:rsid w:val="00A6393C"/>
    <w:rsid w:val="00A65601"/>
    <w:rsid w:val="00A673A0"/>
    <w:rsid w:val="00A72428"/>
    <w:rsid w:val="00A724CC"/>
    <w:rsid w:val="00A7399B"/>
    <w:rsid w:val="00A74026"/>
    <w:rsid w:val="00A750F1"/>
    <w:rsid w:val="00A81391"/>
    <w:rsid w:val="00A85F59"/>
    <w:rsid w:val="00A86E8E"/>
    <w:rsid w:val="00A907F9"/>
    <w:rsid w:val="00A913A5"/>
    <w:rsid w:val="00A91DA8"/>
    <w:rsid w:val="00A93C4C"/>
    <w:rsid w:val="00A94B6A"/>
    <w:rsid w:val="00A960FD"/>
    <w:rsid w:val="00A97DE5"/>
    <w:rsid w:val="00AA1BE8"/>
    <w:rsid w:val="00AB1241"/>
    <w:rsid w:val="00AB1911"/>
    <w:rsid w:val="00AB451E"/>
    <w:rsid w:val="00AC2EA4"/>
    <w:rsid w:val="00AC3021"/>
    <w:rsid w:val="00AC33AB"/>
    <w:rsid w:val="00AC35AE"/>
    <w:rsid w:val="00AC3993"/>
    <w:rsid w:val="00AC77C8"/>
    <w:rsid w:val="00AC7B6D"/>
    <w:rsid w:val="00AE0A6E"/>
    <w:rsid w:val="00AE33C1"/>
    <w:rsid w:val="00AE3BA0"/>
    <w:rsid w:val="00AE4DDA"/>
    <w:rsid w:val="00AE62D5"/>
    <w:rsid w:val="00AE7104"/>
    <w:rsid w:val="00AE7F40"/>
    <w:rsid w:val="00AF0D32"/>
    <w:rsid w:val="00AF1656"/>
    <w:rsid w:val="00AF1965"/>
    <w:rsid w:val="00AF46F1"/>
    <w:rsid w:val="00AF7C98"/>
    <w:rsid w:val="00B01704"/>
    <w:rsid w:val="00B0291D"/>
    <w:rsid w:val="00B05911"/>
    <w:rsid w:val="00B06EA2"/>
    <w:rsid w:val="00B072D8"/>
    <w:rsid w:val="00B10528"/>
    <w:rsid w:val="00B131AD"/>
    <w:rsid w:val="00B15A37"/>
    <w:rsid w:val="00B15B21"/>
    <w:rsid w:val="00B2035D"/>
    <w:rsid w:val="00B20B32"/>
    <w:rsid w:val="00B21299"/>
    <w:rsid w:val="00B216AC"/>
    <w:rsid w:val="00B2329F"/>
    <w:rsid w:val="00B308E3"/>
    <w:rsid w:val="00B366B6"/>
    <w:rsid w:val="00B36E3A"/>
    <w:rsid w:val="00B37FBF"/>
    <w:rsid w:val="00B42099"/>
    <w:rsid w:val="00B4536D"/>
    <w:rsid w:val="00B5204E"/>
    <w:rsid w:val="00B52A6A"/>
    <w:rsid w:val="00B559D6"/>
    <w:rsid w:val="00B57377"/>
    <w:rsid w:val="00B6014C"/>
    <w:rsid w:val="00B6132A"/>
    <w:rsid w:val="00B62ADA"/>
    <w:rsid w:val="00B65588"/>
    <w:rsid w:val="00B66287"/>
    <w:rsid w:val="00B71ACE"/>
    <w:rsid w:val="00B72FF7"/>
    <w:rsid w:val="00B73A6C"/>
    <w:rsid w:val="00B76410"/>
    <w:rsid w:val="00B80C4A"/>
    <w:rsid w:val="00B81525"/>
    <w:rsid w:val="00B8157D"/>
    <w:rsid w:val="00B832CA"/>
    <w:rsid w:val="00B84E73"/>
    <w:rsid w:val="00B85FC3"/>
    <w:rsid w:val="00B861DB"/>
    <w:rsid w:val="00B8622B"/>
    <w:rsid w:val="00B8638B"/>
    <w:rsid w:val="00B9060B"/>
    <w:rsid w:val="00B90E29"/>
    <w:rsid w:val="00B91D75"/>
    <w:rsid w:val="00B9388A"/>
    <w:rsid w:val="00B960F1"/>
    <w:rsid w:val="00B97CF9"/>
    <w:rsid w:val="00BA0949"/>
    <w:rsid w:val="00BA1B42"/>
    <w:rsid w:val="00BA3ADC"/>
    <w:rsid w:val="00BA4AF8"/>
    <w:rsid w:val="00BA600F"/>
    <w:rsid w:val="00BA7120"/>
    <w:rsid w:val="00BB231B"/>
    <w:rsid w:val="00BB6839"/>
    <w:rsid w:val="00BB7EF0"/>
    <w:rsid w:val="00BC02D4"/>
    <w:rsid w:val="00BC059C"/>
    <w:rsid w:val="00BC344C"/>
    <w:rsid w:val="00BC4679"/>
    <w:rsid w:val="00BC4994"/>
    <w:rsid w:val="00BC51B0"/>
    <w:rsid w:val="00BC5C84"/>
    <w:rsid w:val="00BC60EE"/>
    <w:rsid w:val="00BD0846"/>
    <w:rsid w:val="00BD0A54"/>
    <w:rsid w:val="00BD0DA8"/>
    <w:rsid w:val="00BD1B76"/>
    <w:rsid w:val="00BD3CC2"/>
    <w:rsid w:val="00BD4B6C"/>
    <w:rsid w:val="00BD70AC"/>
    <w:rsid w:val="00BE202E"/>
    <w:rsid w:val="00BE5A56"/>
    <w:rsid w:val="00BF0607"/>
    <w:rsid w:val="00BF1370"/>
    <w:rsid w:val="00BF2B82"/>
    <w:rsid w:val="00BF36F7"/>
    <w:rsid w:val="00BF5794"/>
    <w:rsid w:val="00C02612"/>
    <w:rsid w:val="00C03DDF"/>
    <w:rsid w:val="00C10170"/>
    <w:rsid w:val="00C11AAE"/>
    <w:rsid w:val="00C12515"/>
    <w:rsid w:val="00C127C4"/>
    <w:rsid w:val="00C12860"/>
    <w:rsid w:val="00C1435F"/>
    <w:rsid w:val="00C146EA"/>
    <w:rsid w:val="00C14A21"/>
    <w:rsid w:val="00C154CA"/>
    <w:rsid w:val="00C17E15"/>
    <w:rsid w:val="00C20A50"/>
    <w:rsid w:val="00C2211D"/>
    <w:rsid w:val="00C23392"/>
    <w:rsid w:val="00C25379"/>
    <w:rsid w:val="00C26F0A"/>
    <w:rsid w:val="00C33C1C"/>
    <w:rsid w:val="00C358C0"/>
    <w:rsid w:val="00C409E8"/>
    <w:rsid w:val="00C40E0F"/>
    <w:rsid w:val="00C4132A"/>
    <w:rsid w:val="00C41AC6"/>
    <w:rsid w:val="00C41D4D"/>
    <w:rsid w:val="00C41E56"/>
    <w:rsid w:val="00C429D1"/>
    <w:rsid w:val="00C4664E"/>
    <w:rsid w:val="00C47507"/>
    <w:rsid w:val="00C4761E"/>
    <w:rsid w:val="00C50DDA"/>
    <w:rsid w:val="00C51069"/>
    <w:rsid w:val="00C53407"/>
    <w:rsid w:val="00C53666"/>
    <w:rsid w:val="00C53B18"/>
    <w:rsid w:val="00C5461C"/>
    <w:rsid w:val="00C60264"/>
    <w:rsid w:val="00C60821"/>
    <w:rsid w:val="00C61EE6"/>
    <w:rsid w:val="00C6234F"/>
    <w:rsid w:val="00C65A91"/>
    <w:rsid w:val="00C660B5"/>
    <w:rsid w:val="00C669D2"/>
    <w:rsid w:val="00C719E4"/>
    <w:rsid w:val="00C76685"/>
    <w:rsid w:val="00C8085A"/>
    <w:rsid w:val="00C8241C"/>
    <w:rsid w:val="00C825BC"/>
    <w:rsid w:val="00C82B08"/>
    <w:rsid w:val="00C8745A"/>
    <w:rsid w:val="00C87EA1"/>
    <w:rsid w:val="00C906EE"/>
    <w:rsid w:val="00C90E55"/>
    <w:rsid w:val="00C9418C"/>
    <w:rsid w:val="00C95CE6"/>
    <w:rsid w:val="00C96266"/>
    <w:rsid w:val="00C96865"/>
    <w:rsid w:val="00CA0CE1"/>
    <w:rsid w:val="00CA4904"/>
    <w:rsid w:val="00CA5757"/>
    <w:rsid w:val="00CB0BE1"/>
    <w:rsid w:val="00CB7D2A"/>
    <w:rsid w:val="00CC01DD"/>
    <w:rsid w:val="00CC1233"/>
    <w:rsid w:val="00CC3880"/>
    <w:rsid w:val="00CC6CA0"/>
    <w:rsid w:val="00CC7158"/>
    <w:rsid w:val="00CD3022"/>
    <w:rsid w:val="00CD768F"/>
    <w:rsid w:val="00CE25EC"/>
    <w:rsid w:val="00CE2EE1"/>
    <w:rsid w:val="00CE2FB1"/>
    <w:rsid w:val="00CE3138"/>
    <w:rsid w:val="00CE3D42"/>
    <w:rsid w:val="00CE4494"/>
    <w:rsid w:val="00CE5ADC"/>
    <w:rsid w:val="00CE6726"/>
    <w:rsid w:val="00CE6993"/>
    <w:rsid w:val="00CE7EC7"/>
    <w:rsid w:val="00CF125A"/>
    <w:rsid w:val="00CF2916"/>
    <w:rsid w:val="00CF5C4F"/>
    <w:rsid w:val="00D00230"/>
    <w:rsid w:val="00D012CF"/>
    <w:rsid w:val="00D0312E"/>
    <w:rsid w:val="00D05FDB"/>
    <w:rsid w:val="00D11ED5"/>
    <w:rsid w:val="00D1557B"/>
    <w:rsid w:val="00D16CCD"/>
    <w:rsid w:val="00D20F5E"/>
    <w:rsid w:val="00D24D8C"/>
    <w:rsid w:val="00D25EB7"/>
    <w:rsid w:val="00D26277"/>
    <w:rsid w:val="00D31205"/>
    <w:rsid w:val="00D313E1"/>
    <w:rsid w:val="00D323A3"/>
    <w:rsid w:val="00D3297B"/>
    <w:rsid w:val="00D331F1"/>
    <w:rsid w:val="00D3498E"/>
    <w:rsid w:val="00D37560"/>
    <w:rsid w:val="00D41B5D"/>
    <w:rsid w:val="00D41EED"/>
    <w:rsid w:val="00D42D1F"/>
    <w:rsid w:val="00D43E17"/>
    <w:rsid w:val="00D44EC5"/>
    <w:rsid w:val="00D451C3"/>
    <w:rsid w:val="00D45D0F"/>
    <w:rsid w:val="00D46B18"/>
    <w:rsid w:val="00D50976"/>
    <w:rsid w:val="00D53F68"/>
    <w:rsid w:val="00D559F5"/>
    <w:rsid w:val="00D56EB5"/>
    <w:rsid w:val="00D60241"/>
    <w:rsid w:val="00D60A07"/>
    <w:rsid w:val="00D6333E"/>
    <w:rsid w:val="00D65E3C"/>
    <w:rsid w:val="00D66C12"/>
    <w:rsid w:val="00D71948"/>
    <w:rsid w:val="00D72996"/>
    <w:rsid w:val="00D74CDA"/>
    <w:rsid w:val="00D750F4"/>
    <w:rsid w:val="00D767DC"/>
    <w:rsid w:val="00D76EC7"/>
    <w:rsid w:val="00D812C3"/>
    <w:rsid w:val="00D8312F"/>
    <w:rsid w:val="00D84940"/>
    <w:rsid w:val="00D85FD2"/>
    <w:rsid w:val="00D865D2"/>
    <w:rsid w:val="00D87C99"/>
    <w:rsid w:val="00D90B85"/>
    <w:rsid w:val="00D97570"/>
    <w:rsid w:val="00DA0DC7"/>
    <w:rsid w:val="00DA2A7D"/>
    <w:rsid w:val="00DA3376"/>
    <w:rsid w:val="00DA49B8"/>
    <w:rsid w:val="00DA6926"/>
    <w:rsid w:val="00DB0241"/>
    <w:rsid w:val="00DB3549"/>
    <w:rsid w:val="00DB3C40"/>
    <w:rsid w:val="00DB6902"/>
    <w:rsid w:val="00DC2A85"/>
    <w:rsid w:val="00DC624E"/>
    <w:rsid w:val="00DC7DD7"/>
    <w:rsid w:val="00DD2018"/>
    <w:rsid w:val="00DD20DA"/>
    <w:rsid w:val="00DD33DA"/>
    <w:rsid w:val="00DD4575"/>
    <w:rsid w:val="00DD4D17"/>
    <w:rsid w:val="00DD630A"/>
    <w:rsid w:val="00DD69F2"/>
    <w:rsid w:val="00DD7A1F"/>
    <w:rsid w:val="00DE3447"/>
    <w:rsid w:val="00DE77C8"/>
    <w:rsid w:val="00DF11F1"/>
    <w:rsid w:val="00DF5EEA"/>
    <w:rsid w:val="00DF76BC"/>
    <w:rsid w:val="00E0080B"/>
    <w:rsid w:val="00E011C6"/>
    <w:rsid w:val="00E02E0F"/>
    <w:rsid w:val="00E1058B"/>
    <w:rsid w:val="00E1131D"/>
    <w:rsid w:val="00E14C81"/>
    <w:rsid w:val="00E14FC6"/>
    <w:rsid w:val="00E20258"/>
    <w:rsid w:val="00E22CAC"/>
    <w:rsid w:val="00E24DC3"/>
    <w:rsid w:val="00E26A19"/>
    <w:rsid w:val="00E332BD"/>
    <w:rsid w:val="00E35F96"/>
    <w:rsid w:val="00E3636F"/>
    <w:rsid w:val="00E3727F"/>
    <w:rsid w:val="00E424A6"/>
    <w:rsid w:val="00E42CA8"/>
    <w:rsid w:val="00E439E0"/>
    <w:rsid w:val="00E47422"/>
    <w:rsid w:val="00E50567"/>
    <w:rsid w:val="00E52AD9"/>
    <w:rsid w:val="00E53AC1"/>
    <w:rsid w:val="00E5423F"/>
    <w:rsid w:val="00E55FB2"/>
    <w:rsid w:val="00E62D0A"/>
    <w:rsid w:val="00E641B8"/>
    <w:rsid w:val="00E66F19"/>
    <w:rsid w:val="00E7509A"/>
    <w:rsid w:val="00E75F4D"/>
    <w:rsid w:val="00E76AD8"/>
    <w:rsid w:val="00E8449C"/>
    <w:rsid w:val="00E87FBE"/>
    <w:rsid w:val="00E9315E"/>
    <w:rsid w:val="00E9458A"/>
    <w:rsid w:val="00E95C7F"/>
    <w:rsid w:val="00EA2FD8"/>
    <w:rsid w:val="00EA308D"/>
    <w:rsid w:val="00EB0835"/>
    <w:rsid w:val="00EB6838"/>
    <w:rsid w:val="00EB7740"/>
    <w:rsid w:val="00EC0A38"/>
    <w:rsid w:val="00EC1BAF"/>
    <w:rsid w:val="00EC2E23"/>
    <w:rsid w:val="00EC7CAF"/>
    <w:rsid w:val="00EE5E68"/>
    <w:rsid w:val="00EF03AA"/>
    <w:rsid w:val="00EF111E"/>
    <w:rsid w:val="00EF159A"/>
    <w:rsid w:val="00EF1D59"/>
    <w:rsid w:val="00EF3368"/>
    <w:rsid w:val="00EF34F7"/>
    <w:rsid w:val="00EF3C43"/>
    <w:rsid w:val="00F015CC"/>
    <w:rsid w:val="00F03D65"/>
    <w:rsid w:val="00F05369"/>
    <w:rsid w:val="00F06C01"/>
    <w:rsid w:val="00F074E6"/>
    <w:rsid w:val="00F10A60"/>
    <w:rsid w:val="00F123E7"/>
    <w:rsid w:val="00F148B8"/>
    <w:rsid w:val="00F17709"/>
    <w:rsid w:val="00F263AD"/>
    <w:rsid w:val="00F26508"/>
    <w:rsid w:val="00F308C5"/>
    <w:rsid w:val="00F30A4B"/>
    <w:rsid w:val="00F320DD"/>
    <w:rsid w:val="00F326F7"/>
    <w:rsid w:val="00F33C3D"/>
    <w:rsid w:val="00F37DEC"/>
    <w:rsid w:val="00F402E7"/>
    <w:rsid w:val="00F421BB"/>
    <w:rsid w:val="00F44433"/>
    <w:rsid w:val="00F47B5A"/>
    <w:rsid w:val="00F51184"/>
    <w:rsid w:val="00F51994"/>
    <w:rsid w:val="00F60FEF"/>
    <w:rsid w:val="00F61FD5"/>
    <w:rsid w:val="00F623AD"/>
    <w:rsid w:val="00F62FA0"/>
    <w:rsid w:val="00F659E4"/>
    <w:rsid w:val="00F71408"/>
    <w:rsid w:val="00F72D32"/>
    <w:rsid w:val="00F74C70"/>
    <w:rsid w:val="00F74EC6"/>
    <w:rsid w:val="00F76B66"/>
    <w:rsid w:val="00F80043"/>
    <w:rsid w:val="00F81DA4"/>
    <w:rsid w:val="00F853C2"/>
    <w:rsid w:val="00F863E1"/>
    <w:rsid w:val="00F8653A"/>
    <w:rsid w:val="00F87D17"/>
    <w:rsid w:val="00F904FF"/>
    <w:rsid w:val="00F90B3D"/>
    <w:rsid w:val="00F90F8D"/>
    <w:rsid w:val="00F91D55"/>
    <w:rsid w:val="00F94C3E"/>
    <w:rsid w:val="00F95D97"/>
    <w:rsid w:val="00F97A86"/>
    <w:rsid w:val="00FA35D8"/>
    <w:rsid w:val="00FA63C2"/>
    <w:rsid w:val="00FA7D5E"/>
    <w:rsid w:val="00FB30D0"/>
    <w:rsid w:val="00FC1696"/>
    <w:rsid w:val="00FC1EF6"/>
    <w:rsid w:val="00FC339D"/>
    <w:rsid w:val="00FC3B1D"/>
    <w:rsid w:val="00FC4F2B"/>
    <w:rsid w:val="00FD0A1A"/>
    <w:rsid w:val="00FD25B6"/>
    <w:rsid w:val="00FD5894"/>
    <w:rsid w:val="00FD7270"/>
    <w:rsid w:val="00FD7413"/>
    <w:rsid w:val="00FE16FC"/>
    <w:rsid w:val="00FE1752"/>
    <w:rsid w:val="00FE2FEF"/>
    <w:rsid w:val="00FE5CC9"/>
    <w:rsid w:val="00FE66FA"/>
    <w:rsid w:val="00FE6DDF"/>
    <w:rsid w:val="00FF04A9"/>
    <w:rsid w:val="00FF3564"/>
    <w:rsid w:val="00FF37BA"/>
    <w:rsid w:val="00FF3FDC"/>
    <w:rsid w:val="00FF4CA0"/>
    <w:rsid w:val="00FF5F1F"/>
    <w:rsid w:val="00FF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C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33C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C33C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430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4303E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5430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4303E"/>
    <w:rPr>
      <w:rFonts w:ascii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E76AD8"/>
    <w:rPr>
      <w:b/>
      <w:bCs/>
    </w:rPr>
  </w:style>
  <w:style w:type="paragraph" w:styleId="NormalWeb">
    <w:name w:val="Normal (Web)"/>
    <w:basedOn w:val="Normal"/>
    <w:uiPriority w:val="99"/>
    <w:rsid w:val="00E76AD8"/>
    <w:pPr>
      <w:spacing w:after="270"/>
    </w:pPr>
    <w:rPr>
      <w:rFonts w:eastAsia="Calibri"/>
    </w:rPr>
  </w:style>
  <w:style w:type="character" w:customStyle="1" w:styleId="ep">
    <w:name w:val="ep"/>
    <w:basedOn w:val="DefaultParagraphFont"/>
    <w:uiPriority w:val="99"/>
    <w:rsid w:val="006265AD"/>
  </w:style>
  <w:style w:type="paragraph" w:customStyle="1" w:styleId="ConsPlusNormal">
    <w:name w:val="ConsPlusNormal"/>
    <w:uiPriority w:val="99"/>
    <w:rsid w:val="006265A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DefaultParagraphFont"/>
    <w:uiPriority w:val="99"/>
    <w:rsid w:val="006265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4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D6CB06B66F7D8A9C0264B32FDC11C9312920B6A553D39D311BD061F2C3E4E4F3759AF3B8AD5CE7f306B" TargetMode="External"/><Relationship Id="rId13" Type="http://schemas.openxmlformats.org/officeDocument/2006/relationships/hyperlink" Target="consultantplus://offline/ref=EDD6CB06B66F7D8A9C0264B32FDC11C9312920B6A553D39D311BD061F2C3E4E4F3759AF3B8AC58EEf307B" TargetMode="External"/><Relationship Id="rId18" Type="http://schemas.openxmlformats.org/officeDocument/2006/relationships/hyperlink" Target="consultantplus://offline/ref=EDD6CB06B66F7D8A9C0264B32FDC11C9312920B6A553D39D311BD061F2fC03B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DD6CB06B66F7D8A9C0264B32FDC11C9312920B6A553D39D311BD061F2C3E4E4F3759AF3B8AC5CEFf301B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DD6CB06B66F7D8A9C0264B32FDC11C9312920B6A553D39D311BD061F2C3E4E4F3759AF3B8AC58EEf306B" TargetMode="External"/><Relationship Id="rId17" Type="http://schemas.openxmlformats.org/officeDocument/2006/relationships/hyperlink" Target="consultantplus://offline/ref=EDD6CB06B66F7D8A9C0264B32FDC11C9312920B6A553D39D311BD061F2fC03B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DD6CB06B66F7D8A9C0264B32FDC11C9312920B6A553D39D311BD061F2fC03B" TargetMode="External"/><Relationship Id="rId20" Type="http://schemas.openxmlformats.org/officeDocument/2006/relationships/hyperlink" Target="consultantplus://offline/ref=EDD6CB06B66F7D8A9C0264B32FDC11C9312920B6A553D39D311BD061F2C3E4E4F3759AF3B8AC59EFf305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DD6CB06B66F7D8A9C0264B32FDC11C9312920B6A553D39D311BD061F2C3E4E4F3759AF3B8AC58EEf307B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DD6CB06B66F7D8A9C0264B32FDC11C9312920B6A553D39D311BD061F2C3E4E4F3759AF3B8AD5CEEf304B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DD6CB06B66F7D8A9C0264B32FDC11C9312920B6A553D39D311BD061F2C3E4E4F3759AF3B8AD5FE5f300B" TargetMode="External"/><Relationship Id="rId19" Type="http://schemas.openxmlformats.org/officeDocument/2006/relationships/hyperlink" Target="consultantplus://offline/ref=EDD6CB06B66F7D8A9C0264B32FDC11C9312920B6A553D39D311BD061F2C3E4E4F3759AF3B8AC5EE0f300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D6CB06B66F7D8A9C0264B32FDC11C9312920B6A553D39D311BD061F2fC03B" TargetMode="External"/><Relationship Id="rId14" Type="http://schemas.openxmlformats.org/officeDocument/2006/relationships/hyperlink" Target="consultantplus://offline/ref=EDD6CB06B66F7D8A9C0264B32FDC11C9312920B6A553D39D311BD061F2C3E4E4F3759AF3B8AC58E7f302B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267</TotalTime>
  <Pages>6</Pages>
  <Words>2030</Words>
  <Characters>11575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Makarenko</dc:creator>
  <cp:keywords/>
  <dc:description/>
  <cp:lastModifiedBy>PC1</cp:lastModifiedBy>
  <cp:revision>37</cp:revision>
  <dcterms:created xsi:type="dcterms:W3CDTF">2014-05-26T08:20:00Z</dcterms:created>
  <dcterms:modified xsi:type="dcterms:W3CDTF">2015-04-08T07:59:00Z</dcterms:modified>
</cp:coreProperties>
</file>